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FB" w:rsidRDefault="005205A2">
      <w:pPr>
        <w:jc w:val="center"/>
        <w:rPr>
          <w:rFonts w:ascii="宋体" w:hAnsi="宋体" w:cs="宋体"/>
          <w:b/>
          <w:bCs/>
          <w:color w:val="000000"/>
          <w:sz w:val="44"/>
          <w:szCs w:val="44"/>
        </w:rPr>
      </w:pPr>
      <w:bookmarkStart w:id="0" w:name="_GoBack"/>
      <w:r>
        <w:rPr>
          <w:rFonts w:ascii="宋体" w:hAnsi="宋体" w:cs="宋体" w:hint="eastAsia"/>
          <w:b/>
          <w:bCs/>
          <w:color w:val="000000"/>
          <w:sz w:val="44"/>
          <w:szCs w:val="44"/>
        </w:rPr>
        <w:t>蒲城</w:t>
      </w:r>
      <w:proofErr w:type="gramStart"/>
      <w:r>
        <w:rPr>
          <w:rFonts w:ascii="宋体" w:hAnsi="宋体" w:cs="宋体" w:hint="eastAsia"/>
          <w:b/>
          <w:bCs/>
          <w:color w:val="000000"/>
          <w:sz w:val="44"/>
          <w:szCs w:val="44"/>
        </w:rPr>
        <w:t>县教学</w:t>
      </w:r>
      <w:proofErr w:type="gramEnd"/>
      <w:r>
        <w:rPr>
          <w:rFonts w:ascii="宋体" w:hAnsi="宋体" w:cs="宋体" w:hint="eastAsia"/>
          <w:b/>
          <w:bCs/>
          <w:color w:val="000000"/>
          <w:sz w:val="44"/>
          <w:szCs w:val="44"/>
        </w:rPr>
        <w:t>研究室</w:t>
      </w:r>
    </w:p>
    <w:p w:rsidR="00D47BFB" w:rsidRDefault="005205A2">
      <w:pPr>
        <w:jc w:val="center"/>
        <w:rPr>
          <w:rFonts w:ascii="宋体" w:hAnsi="宋体" w:cs="宋体"/>
          <w:b/>
          <w:bCs/>
          <w:color w:val="000000"/>
          <w:sz w:val="44"/>
          <w:szCs w:val="44"/>
        </w:rPr>
      </w:pPr>
      <w:r w:rsidRPr="00AA522D">
        <w:rPr>
          <w:rFonts w:ascii="宋体" w:hAnsi="宋体" w:cs="宋体" w:hint="eastAsia"/>
          <w:b/>
          <w:bCs/>
          <w:color w:val="000000"/>
          <w:spacing w:val="3"/>
          <w:w w:val="77"/>
          <w:kern w:val="0"/>
          <w:sz w:val="44"/>
          <w:szCs w:val="44"/>
          <w:fitText w:val="7514" w:id="1921200133"/>
        </w:rPr>
        <w:t>关于组织参加</w:t>
      </w:r>
      <w:r w:rsidRPr="00AA522D">
        <w:rPr>
          <w:rFonts w:ascii="宋体" w:hAnsi="宋体" w:cs="宋体" w:hint="eastAsia"/>
          <w:b/>
          <w:bCs/>
          <w:color w:val="000000"/>
          <w:spacing w:val="3"/>
          <w:w w:val="77"/>
          <w:kern w:val="0"/>
          <w:sz w:val="44"/>
          <w:szCs w:val="44"/>
          <w:fitText w:val="7514" w:id="1921200133"/>
        </w:rPr>
        <w:t>202</w:t>
      </w:r>
      <w:r w:rsidRPr="00AA522D">
        <w:rPr>
          <w:rFonts w:ascii="宋体" w:hAnsi="宋体" w:cs="宋体" w:hint="eastAsia"/>
          <w:b/>
          <w:bCs/>
          <w:color w:val="000000"/>
          <w:spacing w:val="3"/>
          <w:w w:val="77"/>
          <w:kern w:val="0"/>
          <w:sz w:val="44"/>
          <w:szCs w:val="44"/>
          <w:fitText w:val="7514" w:id="1921200133"/>
        </w:rPr>
        <w:t>3</w:t>
      </w:r>
      <w:r w:rsidRPr="00AA522D">
        <w:rPr>
          <w:rFonts w:ascii="宋体" w:hAnsi="宋体" w:cs="宋体" w:hint="eastAsia"/>
          <w:b/>
          <w:bCs/>
          <w:color w:val="000000"/>
          <w:spacing w:val="3"/>
          <w:w w:val="77"/>
          <w:kern w:val="0"/>
          <w:sz w:val="44"/>
          <w:szCs w:val="44"/>
          <w:fitText w:val="7514" w:id="1921200133"/>
        </w:rPr>
        <w:t>届高三</w:t>
      </w:r>
      <w:r w:rsidRPr="00AA522D">
        <w:rPr>
          <w:rFonts w:ascii="宋体" w:hAnsi="宋体" w:cs="宋体" w:hint="eastAsia"/>
          <w:b/>
          <w:bCs/>
          <w:color w:val="000000"/>
          <w:spacing w:val="3"/>
          <w:w w:val="77"/>
          <w:kern w:val="0"/>
          <w:sz w:val="44"/>
          <w:szCs w:val="44"/>
          <w:fitText w:val="7514" w:id="1921200133"/>
        </w:rPr>
        <w:t>市</w:t>
      </w:r>
      <w:proofErr w:type="gramStart"/>
      <w:r w:rsidRPr="00AA522D">
        <w:rPr>
          <w:rFonts w:ascii="宋体" w:hAnsi="宋体" w:cs="宋体" w:hint="eastAsia"/>
          <w:b/>
          <w:bCs/>
          <w:color w:val="000000"/>
          <w:spacing w:val="3"/>
          <w:w w:val="77"/>
          <w:kern w:val="0"/>
          <w:sz w:val="44"/>
          <w:szCs w:val="44"/>
          <w:fitText w:val="7514" w:id="1921200133"/>
        </w:rPr>
        <w:t>一模</w:t>
      </w:r>
      <w:r w:rsidRPr="00AA522D">
        <w:rPr>
          <w:rFonts w:ascii="宋体" w:hAnsi="宋体" w:cs="宋体" w:hint="eastAsia"/>
          <w:b/>
          <w:bCs/>
          <w:color w:val="000000"/>
          <w:spacing w:val="3"/>
          <w:w w:val="77"/>
          <w:kern w:val="0"/>
          <w:sz w:val="44"/>
          <w:szCs w:val="44"/>
          <w:fitText w:val="7514" w:id="1921200133"/>
        </w:rPr>
        <w:t>教学</w:t>
      </w:r>
      <w:proofErr w:type="gramEnd"/>
      <w:r w:rsidRPr="00AA522D">
        <w:rPr>
          <w:rFonts w:ascii="宋体" w:hAnsi="宋体" w:cs="宋体" w:hint="eastAsia"/>
          <w:b/>
          <w:bCs/>
          <w:color w:val="000000"/>
          <w:spacing w:val="3"/>
          <w:w w:val="77"/>
          <w:kern w:val="0"/>
          <w:sz w:val="44"/>
          <w:szCs w:val="44"/>
          <w:fitText w:val="7514" w:id="1921200133"/>
        </w:rPr>
        <w:t>质量检测</w:t>
      </w:r>
      <w:r w:rsidRPr="00AA522D">
        <w:rPr>
          <w:rFonts w:ascii="宋体" w:hAnsi="宋体" w:cs="宋体" w:hint="eastAsia"/>
          <w:b/>
          <w:bCs/>
          <w:color w:val="000000"/>
          <w:spacing w:val="16"/>
          <w:w w:val="77"/>
          <w:kern w:val="0"/>
          <w:sz w:val="44"/>
          <w:szCs w:val="44"/>
          <w:fitText w:val="7514" w:id="1921200133"/>
        </w:rPr>
        <w:t>的</w:t>
      </w:r>
    </w:p>
    <w:p w:rsidR="00D47BFB" w:rsidRDefault="005205A2">
      <w:pPr>
        <w:jc w:val="center"/>
        <w:rPr>
          <w:rFonts w:ascii="宋体" w:hAnsi="宋体" w:cs="宋体"/>
          <w:b/>
          <w:bCs/>
          <w:color w:val="000000"/>
          <w:sz w:val="44"/>
          <w:szCs w:val="44"/>
        </w:rPr>
      </w:pPr>
      <w:r>
        <w:rPr>
          <w:rFonts w:ascii="宋体" w:hAnsi="宋体" w:cs="宋体" w:hint="eastAsia"/>
          <w:b/>
          <w:bCs/>
          <w:color w:val="000000"/>
          <w:sz w:val="44"/>
          <w:szCs w:val="44"/>
        </w:rPr>
        <w:t>通</w:t>
      </w:r>
      <w:r>
        <w:rPr>
          <w:rFonts w:ascii="宋体" w:hAnsi="宋体" w:cs="宋体" w:hint="eastAsia"/>
          <w:b/>
          <w:bCs/>
          <w:color w:val="000000"/>
          <w:sz w:val="44"/>
          <w:szCs w:val="44"/>
        </w:rPr>
        <w:t xml:space="preserve"> </w:t>
      </w:r>
      <w:r>
        <w:rPr>
          <w:rFonts w:ascii="宋体" w:hAnsi="宋体" w:cs="宋体" w:hint="eastAsia"/>
          <w:b/>
          <w:bCs/>
          <w:color w:val="000000"/>
          <w:sz w:val="44"/>
          <w:szCs w:val="44"/>
        </w:rPr>
        <w:t>知</w:t>
      </w:r>
    </w:p>
    <w:p w:rsidR="00D47BFB" w:rsidRDefault="005205A2">
      <w:pPr>
        <w:spacing w:line="540" w:lineRule="exact"/>
        <w:rPr>
          <w:rFonts w:ascii="仿宋_GB2312" w:eastAsia="仿宋_GB2312"/>
          <w:sz w:val="32"/>
          <w:szCs w:val="32"/>
        </w:rPr>
      </w:pPr>
      <w:r>
        <w:rPr>
          <w:rFonts w:ascii="仿宋_GB2312" w:eastAsia="仿宋_GB2312" w:hint="eastAsia"/>
          <w:sz w:val="32"/>
          <w:szCs w:val="32"/>
        </w:rPr>
        <w:t>各高中</w:t>
      </w:r>
      <w:r>
        <w:rPr>
          <w:rFonts w:ascii="仿宋_GB2312" w:eastAsia="仿宋_GB2312" w:hint="eastAsia"/>
          <w:sz w:val="32"/>
          <w:szCs w:val="32"/>
        </w:rPr>
        <w:t>:</w:t>
      </w:r>
    </w:p>
    <w:p w:rsidR="00D47BFB" w:rsidRDefault="005205A2">
      <w:pPr>
        <w:spacing w:line="540" w:lineRule="exact"/>
        <w:ind w:firstLineChars="200" w:firstLine="640"/>
        <w:rPr>
          <w:rFonts w:ascii="仿宋_GB2312" w:eastAsia="仿宋_GB2312"/>
          <w:sz w:val="32"/>
          <w:szCs w:val="32"/>
        </w:rPr>
      </w:pPr>
      <w:r>
        <w:rPr>
          <w:rFonts w:ascii="仿宋_GB2312" w:eastAsia="仿宋_GB2312" w:hint="eastAsia"/>
          <w:sz w:val="32"/>
          <w:szCs w:val="32"/>
        </w:rPr>
        <w:t>为了全面了解和掌握我县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届高三教学工作的实际情况，增强高三复课备考工作的针对性</w:t>
      </w:r>
      <w:r>
        <w:rPr>
          <w:rFonts w:ascii="仿宋_GB2312" w:eastAsia="仿宋_GB2312" w:hint="eastAsia"/>
          <w:sz w:val="32"/>
          <w:szCs w:val="32"/>
        </w:rPr>
        <w:t>。</w:t>
      </w:r>
      <w:r>
        <w:rPr>
          <w:rFonts w:ascii="仿宋_GB2312" w:eastAsia="仿宋_GB2312" w:hint="eastAsia"/>
          <w:sz w:val="32"/>
          <w:szCs w:val="32"/>
        </w:rPr>
        <w:t>经研究决定组织</w:t>
      </w:r>
      <w:r>
        <w:rPr>
          <w:rFonts w:ascii="仿宋_GB2312" w:eastAsia="仿宋_GB2312" w:hint="eastAsia"/>
          <w:sz w:val="32"/>
          <w:szCs w:val="32"/>
        </w:rPr>
        <w:t>参加渭南市</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w:t>
      </w:r>
      <w:r>
        <w:rPr>
          <w:rFonts w:ascii="仿宋_GB2312" w:eastAsia="仿宋_GB2312" w:hint="eastAsia"/>
          <w:sz w:val="32"/>
          <w:szCs w:val="32"/>
        </w:rPr>
        <w:t>教学</w:t>
      </w:r>
      <w:r>
        <w:rPr>
          <w:rFonts w:ascii="仿宋_GB2312" w:eastAsia="仿宋_GB2312" w:hint="eastAsia"/>
          <w:sz w:val="32"/>
          <w:szCs w:val="32"/>
        </w:rPr>
        <w:t>质量检测</w:t>
      </w:r>
      <w:r>
        <w:rPr>
          <w:rFonts w:ascii="仿宋_GB2312" w:eastAsia="仿宋_GB2312" w:hint="eastAsia"/>
          <w:sz w:val="32"/>
          <w:szCs w:val="32"/>
        </w:rPr>
        <w:t>工作</w:t>
      </w:r>
      <w:r>
        <w:rPr>
          <w:rFonts w:ascii="仿宋_GB2312" w:eastAsia="仿宋_GB2312" w:hint="eastAsia"/>
          <w:sz w:val="32"/>
          <w:szCs w:val="32"/>
        </w:rPr>
        <w:t>。现将有关</w:t>
      </w:r>
      <w:r>
        <w:rPr>
          <w:rFonts w:ascii="仿宋_GB2312" w:eastAsia="仿宋_GB2312" w:hint="eastAsia"/>
          <w:sz w:val="32"/>
          <w:szCs w:val="32"/>
        </w:rPr>
        <w:t>检测</w:t>
      </w:r>
      <w:r>
        <w:rPr>
          <w:rFonts w:ascii="仿宋_GB2312" w:eastAsia="仿宋_GB2312" w:hint="eastAsia"/>
          <w:sz w:val="32"/>
          <w:szCs w:val="32"/>
        </w:rPr>
        <w:t>事项通知如下：</w:t>
      </w:r>
    </w:p>
    <w:p w:rsidR="00D47BFB" w:rsidRDefault="005205A2" w:rsidP="00AA522D">
      <w:pPr>
        <w:spacing w:line="540" w:lineRule="exact"/>
        <w:ind w:firstLineChars="200" w:firstLine="640"/>
        <w:rPr>
          <w:rFonts w:ascii="仿宋_GB2312" w:eastAsia="仿宋_GB2312"/>
          <w:sz w:val="32"/>
          <w:szCs w:val="32"/>
        </w:rPr>
      </w:pPr>
      <w:r>
        <w:rPr>
          <w:rFonts w:ascii="仿宋_GB2312" w:eastAsia="仿宋_GB2312" w:hint="eastAsia"/>
          <w:sz w:val="32"/>
          <w:szCs w:val="32"/>
        </w:rPr>
        <w:t>一、检测时间及科目</w:t>
      </w:r>
      <w:r>
        <w:rPr>
          <w:rFonts w:ascii="仿宋_GB2312" w:eastAsia="仿宋_GB2312" w:hint="eastAsia"/>
          <w:sz w:val="32"/>
          <w:szCs w:val="32"/>
        </w:rPr>
        <w:t xml:space="preserve"> </w:t>
      </w:r>
      <w:r>
        <w:rPr>
          <w:rFonts w:ascii="仿宋_GB2312" w:eastAsia="仿宋_GB2312" w:hint="eastAsia"/>
          <w:sz w:val="32"/>
          <w:szCs w:val="32"/>
        </w:rPr>
        <w:t>（见附件</w:t>
      </w:r>
      <w:r>
        <w:rPr>
          <w:rFonts w:ascii="仿宋_GB2312" w:eastAsia="仿宋_GB2312" w:hint="eastAsia"/>
          <w:sz w:val="32"/>
          <w:szCs w:val="32"/>
        </w:rPr>
        <w:t>1</w:t>
      </w:r>
      <w:r>
        <w:rPr>
          <w:rFonts w:ascii="仿宋_GB2312" w:eastAsia="仿宋_GB2312" w:hint="eastAsia"/>
          <w:sz w:val="32"/>
          <w:szCs w:val="32"/>
        </w:rPr>
        <w:t>）</w:t>
      </w:r>
    </w:p>
    <w:p w:rsidR="00D47BFB" w:rsidRDefault="005205A2" w:rsidP="00AA522D">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二、命题原则及范围</w:t>
      </w:r>
    </w:p>
    <w:p w:rsidR="00D47BFB" w:rsidRDefault="005205A2">
      <w:pPr>
        <w:spacing w:line="54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月份质量检测，分学科组织命题，侧重基础知识的检测，同时适当考虑综合。各学科分值为：语文、数学、英语各</w:t>
      </w:r>
      <w:r>
        <w:rPr>
          <w:rFonts w:ascii="仿宋_GB2312" w:eastAsia="仿宋_GB2312" w:hint="eastAsia"/>
          <w:sz w:val="32"/>
          <w:szCs w:val="32"/>
        </w:rPr>
        <w:t>150</w:t>
      </w:r>
      <w:r>
        <w:rPr>
          <w:rFonts w:ascii="仿宋_GB2312" w:eastAsia="仿宋_GB2312" w:hint="eastAsia"/>
          <w:sz w:val="32"/>
          <w:szCs w:val="32"/>
        </w:rPr>
        <w:t>分；政治、历史、地理各</w:t>
      </w:r>
      <w:r>
        <w:rPr>
          <w:rFonts w:ascii="仿宋_GB2312" w:eastAsia="仿宋_GB2312" w:hint="eastAsia"/>
          <w:sz w:val="32"/>
          <w:szCs w:val="32"/>
        </w:rPr>
        <w:t>100</w:t>
      </w:r>
      <w:r>
        <w:rPr>
          <w:rFonts w:ascii="仿宋_GB2312" w:eastAsia="仿宋_GB2312" w:hint="eastAsia"/>
          <w:sz w:val="32"/>
          <w:szCs w:val="32"/>
        </w:rPr>
        <w:t>分；物理</w:t>
      </w:r>
      <w:r>
        <w:rPr>
          <w:rFonts w:ascii="仿宋_GB2312" w:eastAsia="仿宋_GB2312" w:hint="eastAsia"/>
          <w:sz w:val="32"/>
          <w:szCs w:val="32"/>
        </w:rPr>
        <w:t>110</w:t>
      </w:r>
      <w:r>
        <w:rPr>
          <w:rFonts w:ascii="仿宋_GB2312" w:eastAsia="仿宋_GB2312" w:hint="eastAsia"/>
          <w:sz w:val="32"/>
          <w:szCs w:val="32"/>
        </w:rPr>
        <w:t>分；化学</w:t>
      </w:r>
      <w:r>
        <w:rPr>
          <w:rFonts w:ascii="仿宋_GB2312" w:eastAsia="仿宋_GB2312" w:hint="eastAsia"/>
          <w:sz w:val="32"/>
          <w:szCs w:val="32"/>
        </w:rPr>
        <w:t>100</w:t>
      </w:r>
      <w:r>
        <w:rPr>
          <w:rFonts w:ascii="仿宋_GB2312" w:eastAsia="仿宋_GB2312" w:hint="eastAsia"/>
          <w:sz w:val="32"/>
          <w:szCs w:val="32"/>
        </w:rPr>
        <w:t>分；生物</w:t>
      </w:r>
      <w:r>
        <w:rPr>
          <w:rFonts w:ascii="仿宋_GB2312" w:eastAsia="仿宋_GB2312" w:hint="eastAsia"/>
          <w:sz w:val="32"/>
          <w:szCs w:val="32"/>
        </w:rPr>
        <w:t>90</w:t>
      </w:r>
      <w:r>
        <w:rPr>
          <w:rFonts w:ascii="仿宋_GB2312" w:eastAsia="仿宋_GB2312" w:hint="eastAsia"/>
          <w:sz w:val="32"/>
          <w:szCs w:val="32"/>
        </w:rPr>
        <w:t>分。各学科考试时间为：语文</w:t>
      </w:r>
      <w:r>
        <w:rPr>
          <w:rFonts w:ascii="仿宋_GB2312" w:eastAsia="仿宋_GB2312" w:hint="eastAsia"/>
          <w:sz w:val="32"/>
          <w:szCs w:val="32"/>
        </w:rPr>
        <w:t>150</w:t>
      </w:r>
      <w:r>
        <w:rPr>
          <w:rFonts w:ascii="仿宋_GB2312" w:eastAsia="仿宋_GB2312" w:hint="eastAsia"/>
          <w:sz w:val="32"/>
          <w:szCs w:val="32"/>
        </w:rPr>
        <w:t>分钟</w:t>
      </w:r>
      <w:r>
        <w:rPr>
          <w:rFonts w:ascii="仿宋_GB2312" w:eastAsia="仿宋_GB2312" w:hint="eastAsia"/>
          <w:sz w:val="32"/>
          <w:szCs w:val="32"/>
        </w:rPr>
        <w:t>；</w:t>
      </w:r>
      <w:r>
        <w:rPr>
          <w:rFonts w:ascii="仿宋_GB2312" w:eastAsia="仿宋_GB2312" w:hint="eastAsia"/>
          <w:sz w:val="32"/>
          <w:szCs w:val="32"/>
        </w:rPr>
        <w:t>数学、英语各</w:t>
      </w:r>
      <w:r>
        <w:rPr>
          <w:rFonts w:ascii="仿宋_GB2312" w:eastAsia="仿宋_GB2312" w:hint="eastAsia"/>
          <w:sz w:val="32"/>
          <w:szCs w:val="32"/>
        </w:rPr>
        <w:t>120</w:t>
      </w:r>
      <w:r>
        <w:rPr>
          <w:rFonts w:ascii="仿宋_GB2312" w:eastAsia="仿宋_GB2312" w:hint="eastAsia"/>
          <w:sz w:val="32"/>
          <w:szCs w:val="32"/>
        </w:rPr>
        <w:t>分钟；物理、化学、生物、政治、历史、地理各</w:t>
      </w:r>
      <w:r>
        <w:rPr>
          <w:rFonts w:ascii="仿宋_GB2312" w:eastAsia="仿宋_GB2312" w:hint="eastAsia"/>
          <w:sz w:val="32"/>
          <w:szCs w:val="32"/>
        </w:rPr>
        <w:t>90</w:t>
      </w:r>
      <w:r>
        <w:rPr>
          <w:rFonts w:ascii="仿宋_GB2312" w:eastAsia="仿宋_GB2312" w:hint="eastAsia"/>
          <w:sz w:val="32"/>
          <w:szCs w:val="32"/>
        </w:rPr>
        <w:t>分钟。命题符合中学课程改革的目标要求。试题设计力求突出基础性、</w:t>
      </w:r>
      <w:r>
        <w:rPr>
          <w:rFonts w:ascii="仿宋_GB2312" w:eastAsia="仿宋_GB2312" w:hint="eastAsia"/>
          <w:sz w:val="32"/>
          <w:szCs w:val="32"/>
        </w:rPr>
        <w:t>灵活性、综合性</w:t>
      </w:r>
      <w:r>
        <w:rPr>
          <w:rFonts w:ascii="仿宋_GB2312" w:eastAsia="仿宋_GB2312" w:hint="eastAsia"/>
          <w:sz w:val="32"/>
          <w:szCs w:val="32"/>
        </w:rPr>
        <w:t>，密切联系学生的生活经验和社会实际，既注重考查学生的基础知识、基本技能，又注重考查学生分析问题和解决问题的能力。试卷分为第一部分和第二部分，第一部分为选择题</w:t>
      </w:r>
      <w:r>
        <w:rPr>
          <w:rFonts w:ascii="仿宋_GB2312" w:eastAsia="仿宋_GB2312" w:hint="eastAsia"/>
          <w:sz w:val="32"/>
          <w:szCs w:val="32"/>
        </w:rPr>
        <w:t>，全部为必做题，第二部分为非选择题，分为必做题和选做题。</w:t>
      </w:r>
    </w:p>
    <w:p w:rsidR="00D47BFB" w:rsidRDefault="005205A2" w:rsidP="00AA522D">
      <w:pPr>
        <w:spacing w:line="540" w:lineRule="exact"/>
        <w:ind w:firstLineChars="200" w:firstLine="640"/>
        <w:rPr>
          <w:rFonts w:ascii="仿宋_GB2312" w:eastAsia="仿宋_GB2312"/>
          <w:sz w:val="32"/>
          <w:szCs w:val="32"/>
        </w:rPr>
      </w:pPr>
      <w:r>
        <w:rPr>
          <w:rFonts w:ascii="仿宋_GB2312" w:eastAsia="仿宋_GB2312" w:hint="eastAsia"/>
          <w:sz w:val="32"/>
          <w:szCs w:val="32"/>
        </w:rPr>
        <w:t>三、报名办法及成绩录入</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、各校必须认真填写蒲城县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届高三教学质量检测人数及试场统计表，于</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日前，报教研室高</w:t>
      </w:r>
      <w:r>
        <w:rPr>
          <w:rFonts w:ascii="仿宋_GB2312" w:eastAsia="仿宋_GB2312" w:hint="eastAsia"/>
          <w:sz w:val="32"/>
          <w:szCs w:val="32"/>
        </w:rPr>
        <w:lastRenderedPageBreak/>
        <w:t>中组</w:t>
      </w:r>
      <w:r>
        <w:rPr>
          <w:rFonts w:ascii="仿宋_GB2312" w:eastAsia="仿宋_GB2312" w:hint="eastAsia"/>
          <w:sz w:val="32"/>
          <w:szCs w:val="32"/>
        </w:rPr>
        <w:t>，</w:t>
      </w:r>
      <w:r>
        <w:rPr>
          <w:rFonts w:ascii="仿宋_GB2312" w:eastAsia="仿宋_GB2312" w:hint="eastAsia"/>
          <w:sz w:val="32"/>
          <w:szCs w:val="32"/>
        </w:rPr>
        <w:t>电子文本发送到</w:t>
      </w:r>
      <w:r>
        <w:rPr>
          <w:rFonts w:ascii="仿宋_GB2312" w:eastAsia="仿宋_GB2312" w:hint="eastAsia"/>
          <w:sz w:val="32"/>
          <w:szCs w:val="32"/>
        </w:rPr>
        <w:t>pcjysgzz@163.com</w:t>
      </w:r>
      <w:r>
        <w:rPr>
          <w:rFonts w:ascii="仿宋_GB2312" w:eastAsia="仿宋_GB2312" w:hint="eastAsia"/>
          <w:sz w:val="32"/>
          <w:szCs w:val="32"/>
        </w:rPr>
        <w:t>邮箱</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见附件</w:t>
      </w:r>
      <w:r>
        <w:rPr>
          <w:rFonts w:ascii="仿宋_GB2312" w:eastAsia="仿宋_GB2312" w:hint="eastAsia"/>
          <w:sz w:val="32"/>
          <w:szCs w:val="32"/>
        </w:rPr>
        <w:t>2)</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教学质量</w:t>
      </w:r>
      <w:r>
        <w:rPr>
          <w:rFonts w:ascii="仿宋_GB2312" w:eastAsia="仿宋_GB2312" w:hint="eastAsia"/>
          <w:sz w:val="32"/>
          <w:szCs w:val="32"/>
        </w:rPr>
        <w:t>检测各校学生考号区间：（见附件</w:t>
      </w:r>
      <w:r>
        <w:rPr>
          <w:rFonts w:ascii="仿宋_GB2312" w:eastAsia="仿宋_GB2312" w:hint="eastAsia"/>
          <w:sz w:val="32"/>
          <w:szCs w:val="32"/>
        </w:rPr>
        <w:t>3</w:t>
      </w:r>
      <w:r>
        <w:rPr>
          <w:rFonts w:ascii="仿宋_GB2312" w:eastAsia="仿宋_GB2312" w:hint="eastAsia"/>
          <w:sz w:val="32"/>
          <w:szCs w:val="32"/>
        </w:rPr>
        <w:t>）</w:t>
      </w:r>
    </w:p>
    <w:p w:rsidR="00D47BFB" w:rsidRDefault="005205A2">
      <w:pPr>
        <w:spacing w:line="540" w:lineRule="exact"/>
        <w:ind w:firstLineChars="200" w:firstLine="640"/>
        <w:jc w:val="left"/>
        <w:rPr>
          <w:rFonts w:ascii="仿宋_GB2312" w:eastAsia="仿宋_GB2312"/>
          <w:b/>
          <w:bCs/>
          <w:sz w:val="32"/>
          <w:szCs w:val="32"/>
        </w:rPr>
      </w:pPr>
      <w:r>
        <w:rPr>
          <w:rFonts w:ascii="仿宋_GB2312" w:eastAsia="仿宋_GB2312" w:hint="eastAsia"/>
          <w:sz w:val="32"/>
          <w:szCs w:val="32"/>
        </w:rPr>
        <w:t>3</w:t>
      </w:r>
      <w:r>
        <w:rPr>
          <w:rFonts w:ascii="仿宋_GB2312" w:eastAsia="仿宋_GB2312" w:hint="eastAsia"/>
          <w:sz w:val="32"/>
          <w:szCs w:val="32"/>
        </w:rPr>
        <w:t>、领取试题时间：各校于</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日上午</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30--11</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到教研室领取检测题（卷）、答题卡、条形码。</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、各校考生花名册</w:t>
      </w:r>
      <w:r>
        <w:rPr>
          <w:rFonts w:ascii="仿宋_GB2312" w:eastAsia="仿宋_GB2312" w:hint="eastAsia"/>
          <w:sz w:val="32"/>
          <w:szCs w:val="32"/>
        </w:rPr>
        <w:t>要</w:t>
      </w:r>
      <w:r>
        <w:rPr>
          <w:rFonts w:ascii="仿宋_GB2312" w:eastAsia="仿宋_GB2312" w:hint="eastAsia"/>
          <w:sz w:val="32"/>
          <w:szCs w:val="32"/>
        </w:rPr>
        <w:t>严格按照</w:t>
      </w:r>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月份检测录入格式进行上报，不得有任何变更，并且文、理科分开。</w:t>
      </w:r>
      <w:r>
        <w:rPr>
          <w:rFonts w:ascii="仿宋_GB2312" w:eastAsia="仿宋_GB2312" w:hint="eastAsia"/>
          <w:sz w:val="32"/>
          <w:szCs w:val="32"/>
        </w:rPr>
        <w:t>各校严格按照各校学生考号区间进行考号编排，成绩录入格式中的班级一</w:t>
      </w:r>
      <w:proofErr w:type="gramStart"/>
      <w:r>
        <w:rPr>
          <w:rFonts w:ascii="仿宋_GB2312" w:eastAsia="仿宋_GB2312" w:hint="eastAsia"/>
          <w:sz w:val="32"/>
          <w:szCs w:val="32"/>
        </w:rPr>
        <w:t>栏必须</w:t>
      </w:r>
      <w:proofErr w:type="gramEnd"/>
      <w:r>
        <w:rPr>
          <w:rFonts w:ascii="仿宋_GB2312" w:eastAsia="仿宋_GB2312" w:hint="eastAsia"/>
          <w:sz w:val="32"/>
          <w:szCs w:val="32"/>
        </w:rPr>
        <w:t>是学校编号</w:t>
      </w:r>
      <w:r>
        <w:rPr>
          <w:rFonts w:ascii="仿宋_GB2312" w:eastAsia="仿宋_GB2312" w:hint="eastAsia"/>
          <w:sz w:val="32"/>
          <w:szCs w:val="32"/>
        </w:rPr>
        <w:t>+</w:t>
      </w:r>
      <w:r>
        <w:rPr>
          <w:rFonts w:ascii="仿宋_GB2312" w:eastAsia="仿宋_GB2312" w:hint="eastAsia"/>
          <w:sz w:val="32"/>
          <w:szCs w:val="32"/>
        </w:rPr>
        <w:t>班级编号（班级编号必须是两位数）。前两位为学校编号（尧山中学</w:t>
      </w:r>
      <w:r>
        <w:rPr>
          <w:rFonts w:ascii="仿宋_GB2312" w:eastAsia="仿宋_GB2312" w:hint="eastAsia"/>
          <w:sz w:val="32"/>
          <w:szCs w:val="32"/>
        </w:rPr>
        <w:t>01</w:t>
      </w:r>
      <w:r>
        <w:rPr>
          <w:rFonts w:ascii="仿宋_GB2312" w:eastAsia="仿宋_GB2312" w:hint="eastAsia"/>
          <w:sz w:val="32"/>
          <w:szCs w:val="32"/>
        </w:rPr>
        <w:t>、桥山中学</w:t>
      </w:r>
      <w:r>
        <w:rPr>
          <w:rFonts w:ascii="仿宋_GB2312" w:eastAsia="仿宋_GB2312" w:hint="eastAsia"/>
          <w:sz w:val="32"/>
          <w:szCs w:val="32"/>
        </w:rPr>
        <w:t>02</w:t>
      </w:r>
      <w:r>
        <w:rPr>
          <w:rFonts w:ascii="仿宋_GB2312" w:eastAsia="仿宋_GB2312" w:hint="eastAsia"/>
          <w:sz w:val="32"/>
          <w:szCs w:val="32"/>
        </w:rPr>
        <w:t>、第三高中</w:t>
      </w:r>
      <w:r>
        <w:rPr>
          <w:rFonts w:ascii="仿宋_GB2312" w:eastAsia="仿宋_GB2312" w:hint="eastAsia"/>
          <w:sz w:val="32"/>
          <w:szCs w:val="32"/>
        </w:rPr>
        <w:t>03</w:t>
      </w:r>
      <w:r>
        <w:rPr>
          <w:rFonts w:ascii="仿宋_GB2312" w:eastAsia="仿宋_GB2312" w:hint="eastAsia"/>
          <w:sz w:val="32"/>
          <w:szCs w:val="32"/>
        </w:rPr>
        <w:t>、蒲城中学</w:t>
      </w:r>
      <w:r>
        <w:rPr>
          <w:rFonts w:ascii="仿宋_GB2312" w:eastAsia="仿宋_GB2312" w:hint="eastAsia"/>
          <w:sz w:val="32"/>
          <w:szCs w:val="32"/>
        </w:rPr>
        <w:t>04</w:t>
      </w:r>
      <w:r>
        <w:rPr>
          <w:rFonts w:ascii="仿宋_GB2312" w:eastAsia="仿宋_GB2312" w:hint="eastAsia"/>
          <w:sz w:val="32"/>
          <w:szCs w:val="32"/>
        </w:rPr>
        <w:t>、兴华学校</w:t>
      </w:r>
      <w:r>
        <w:rPr>
          <w:rFonts w:ascii="仿宋_GB2312" w:eastAsia="仿宋_GB2312" w:hint="eastAsia"/>
          <w:sz w:val="32"/>
          <w:szCs w:val="32"/>
        </w:rPr>
        <w:t>05</w:t>
      </w:r>
      <w:r>
        <w:rPr>
          <w:rFonts w:ascii="仿宋_GB2312" w:eastAsia="仿宋_GB2312" w:hint="eastAsia"/>
          <w:sz w:val="32"/>
          <w:szCs w:val="32"/>
        </w:rPr>
        <w:t>）；后两位为班级编号。在检测录入格式中填写考生类别应（往）届。</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各校花名册上报时间为</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周四</w:t>
      </w:r>
      <w:r>
        <w:rPr>
          <w:rFonts w:ascii="仿宋_GB2312" w:eastAsia="仿宋_GB2312" w:hint="eastAsia"/>
          <w:sz w:val="32"/>
          <w:szCs w:val="32"/>
        </w:rPr>
        <w:t>）</w:t>
      </w:r>
      <w:r>
        <w:rPr>
          <w:rFonts w:ascii="仿宋_GB2312" w:eastAsia="仿宋_GB2312" w:hint="eastAsia"/>
          <w:sz w:val="32"/>
          <w:szCs w:val="32"/>
        </w:rPr>
        <w:t>前，</w:t>
      </w:r>
      <w:r>
        <w:rPr>
          <w:rFonts w:ascii="仿宋_GB2312" w:eastAsia="仿宋_GB2312" w:hint="eastAsia"/>
          <w:sz w:val="32"/>
          <w:szCs w:val="32"/>
        </w:rPr>
        <w:t>电子文本</w:t>
      </w:r>
      <w:r>
        <w:rPr>
          <w:rFonts w:ascii="仿宋_GB2312" w:eastAsia="仿宋_GB2312" w:hint="eastAsia"/>
          <w:sz w:val="32"/>
          <w:szCs w:val="32"/>
        </w:rPr>
        <w:t>发（送）至教研室高中组邮箱（</w:t>
      </w:r>
      <w:r>
        <w:rPr>
          <w:rFonts w:ascii="仿宋_GB2312" w:eastAsia="仿宋_GB2312" w:hint="eastAsia"/>
          <w:sz w:val="32"/>
          <w:szCs w:val="32"/>
        </w:rPr>
        <w:t>pcjysgzz@163.com</w:t>
      </w:r>
      <w:r>
        <w:rPr>
          <w:rFonts w:ascii="仿宋_GB2312" w:eastAsia="仿宋_GB2312" w:hint="eastAsia"/>
          <w:sz w:val="32"/>
          <w:szCs w:val="32"/>
        </w:rPr>
        <w:t>）。（见附件</w:t>
      </w:r>
      <w:r>
        <w:rPr>
          <w:rFonts w:ascii="仿宋_GB2312" w:eastAsia="仿宋_GB2312" w:hint="eastAsia"/>
          <w:sz w:val="32"/>
          <w:szCs w:val="32"/>
        </w:rPr>
        <w:t>4</w:t>
      </w:r>
      <w:r>
        <w:rPr>
          <w:rFonts w:ascii="仿宋_GB2312" w:eastAsia="仿宋_GB2312" w:hint="eastAsia"/>
          <w:sz w:val="32"/>
          <w:szCs w:val="32"/>
        </w:rPr>
        <w:t>）</w:t>
      </w:r>
    </w:p>
    <w:p w:rsidR="00D47BFB" w:rsidRDefault="005205A2" w:rsidP="00AA522D">
      <w:pPr>
        <w:spacing w:line="540" w:lineRule="exact"/>
        <w:ind w:firstLineChars="200" w:firstLine="640"/>
        <w:rPr>
          <w:rFonts w:ascii="仿宋_GB2312" w:eastAsia="仿宋_GB2312"/>
          <w:sz w:val="32"/>
          <w:szCs w:val="32"/>
        </w:rPr>
      </w:pPr>
      <w:r>
        <w:rPr>
          <w:rFonts w:ascii="仿宋_GB2312" w:eastAsia="仿宋_GB2312" w:hint="eastAsia"/>
          <w:sz w:val="32"/>
          <w:szCs w:val="32"/>
        </w:rPr>
        <w:t>四、阅卷方式</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w:t>
      </w:r>
      <w:r>
        <w:rPr>
          <w:rFonts w:ascii="仿宋_GB2312" w:eastAsia="仿宋_GB2312" w:hint="eastAsia"/>
          <w:sz w:val="32"/>
          <w:szCs w:val="32"/>
        </w:rPr>
        <w:t>市</w:t>
      </w:r>
      <w:proofErr w:type="gramStart"/>
      <w:r>
        <w:rPr>
          <w:rFonts w:ascii="仿宋_GB2312" w:eastAsia="仿宋_GB2312" w:hint="eastAsia"/>
          <w:sz w:val="32"/>
          <w:szCs w:val="32"/>
        </w:rPr>
        <w:t>一模教学</w:t>
      </w:r>
      <w:proofErr w:type="gramEnd"/>
      <w:r>
        <w:rPr>
          <w:rFonts w:ascii="仿宋_GB2312" w:eastAsia="仿宋_GB2312" w:hint="eastAsia"/>
          <w:sz w:val="32"/>
          <w:szCs w:val="32"/>
        </w:rPr>
        <w:t>质量检测教研室将统一组织</w:t>
      </w:r>
      <w:r>
        <w:rPr>
          <w:rFonts w:ascii="仿宋_GB2312" w:eastAsia="仿宋_GB2312" w:hint="eastAsia"/>
          <w:sz w:val="32"/>
          <w:szCs w:val="32"/>
        </w:rPr>
        <w:t>集中</w:t>
      </w:r>
      <w:r>
        <w:rPr>
          <w:rFonts w:ascii="仿宋_GB2312" w:eastAsia="仿宋_GB2312" w:hint="eastAsia"/>
          <w:sz w:val="32"/>
          <w:szCs w:val="32"/>
        </w:rPr>
        <w:t>阅卷。各校务必于每天所有科目检测完后一小时内将各科试卷按照试场顺序捆扎好交教研室高中组。交接环节必须认真清点试卷科目及袋数，教研员和</w:t>
      </w:r>
      <w:proofErr w:type="gramStart"/>
      <w:r>
        <w:rPr>
          <w:rFonts w:ascii="仿宋_GB2312" w:eastAsia="仿宋_GB2312" w:hint="eastAsia"/>
          <w:sz w:val="32"/>
          <w:szCs w:val="32"/>
        </w:rPr>
        <w:t>送卷人员</w:t>
      </w:r>
      <w:proofErr w:type="gramEnd"/>
      <w:r>
        <w:rPr>
          <w:rFonts w:ascii="仿宋_GB2312" w:eastAsia="仿宋_GB2312" w:hint="eastAsia"/>
          <w:sz w:val="32"/>
          <w:szCs w:val="32"/>
        </w:rPr>
        <w:t>办理好相关交接手续，确保阅卷工作顺利进行。</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、统一阅卷</w:t>
      </w:r>
      <w:r>
        <w:rPr>
          <w:rFonts w:ascii="仿宋_GB2312" w:eastAsia="仿宋_GB2312" w:hint="eastAsia"/>
          <w:sz w:val="32"/>
          <w:szCs w:val="32"/>
        </w:rPr>
        <w:t>从</w:t>
      </w:r>
      <w:r>
        <w:rPr>
          <w:rFonts w:ascii="仿宋_GB2312" w:eastAsia="仿宋_GB2312" w:hint="eastAsia"/>
          <w:sz w:val="32"/>
          <w:szCs w:val="32"/>
        </w:rPr>
        <w:t>各校抽调的阅卷人数、阅卷人员，阅卷地点及其</w:t>
      </w:r>
      <w:r>
        <w:rPr>
          <w:rFonts w:ascii="仿宋_GB2312" w:eastAsia="仿宋_GB2312" w:hint="eastAsia"/>
          <w:sz w:val="32"/>
          <w:szCs w:val="32"/>
        </w:rPr>
        <w:t>它</w:t>
      </w:r>
      <w:r>
        <w:rPr>
          <w:rFonts w:ascii="仿宋_GB2312" w:eastAsia="仿宋_GB2312" w:hint="eastAsia"/>
          <w:sz w:val="32"/>
          <w:szCs w:val="32"/>
        </w:rPr>
        <w:t>相关事宜</w:t>
      </w:r>
      <w:r>
        <w:rPr>
          <w:rFonts w:ascii="仿宋_GB2312" w:eastAsia="仿宋_GB2312" w:hint="eastAsia"/>
          <w:sz w:val="32"/>
          <w:szCs w:val="32"/>
        </w:rPr>
        <w:t>待后</w:t>
      </w:r>
      <w:r>
        <w:rPr>
          <w:rFonts w:ascii="仿宋_GB2312" w:eastAsia="仿宋_GB2312" w:hint="eastAsia"/>
          <w:sz w:val="32"/>
          <w:szCs w:val="32"/>
        </w:rPr>
        <w:t>通知。</w:t>
      </w:r>
    </w:p>
    <w:p w:rsidR="00D47BFB" w:rsidRDefault="005205A2" w:rsidP="00AA522D">
      <w:pPr>
        <w:spacing w:line="540" w:lineRule="exact"/>
        <w:ind w:firstLineChars="200" w:firstLine="640"/>
        <w:rPr>
          <w:rFonts w:ascii="仿宋_GB2312" w:eastAsia="仿宋_GB2312"/>
          <w:sz w:val="32"/>
          <w:szCs w:val="32"/>
        </w:rPr>
      </w:pPr>
      <w:r>
        <w:rPr>
          <w:rFonts w:ascii="仿宋_GB2312" w:eastAsia="仿宋_GB2312" w:hint="eastAsia"/>
          <w:sz w:val="32"/>
          <w:szCs w:val="32"/>
        </w:rPr>
        <w:t>五、注意事项</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、各校要高度重视</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届高三质量检测工作，</w:t>
      </w:r>
      <w:r>
        <w:rPr>
          <w:rFonts w:ascii="仿宋_GB2312" w:eastAsia="仿宋_GB2312" w:hint="eastAsia"/>
          <w:sz w:val="32"/>
          <w:szCs w:val="32"/>
        </w:rPr>
        <w:t>统筹做好校园疫情防控工作，</w:t>
      </w:r>
      <w:r>
        <w:rPr>
          <w:rFonts w:ascii="仿宋_GB2312" w:eastAsia="仿宋_GB2312" w:hint="eastAsia"/>
          <w:sz w:val="32"/>
          <w:szCs w:val="32"/>
        </w:rPr>
        <w:t>严格按照高考的有关规定组织好质量</w:t>
      </w:r>
      <w:r>
        <w:rPr>
          <w:rFonts w:ascii="仿宋_GB2312" w:eastAsia="仿宋_GB2312" w:hint="eastAsia"/>
          <w:sz w:val="32"/>
          <w:szCs w:val="32"/>
        </w:rPr>
        <w:lastRenderedPageBreak/>
        <w:t>检测。要加强试题的保密工作，对全体考生进行考前教育，严肃考风考纪，认真答卷，确保检测信度。各校</w:t>
      </w:r>
      <w:r>
        <w:rPr>
          <w:rFonts w:ascii="仿宋_GB2312" w:eastAsia="仿宋_GB2312" w:hint="eastAsia"/>
          <w:sz w:val="32"/>
          <w:szCs w:val="32"/>
        </w:rPr>
        <w:t>严禁私自</w:t>
      </w:r>
      <w:r>
        <w:rPr>
          <w:rFonts w:ascii="仿宋_GB2312" w:eastAsia="仿宋_GB2312" w:hint="eastAsia"/>
          <w:sz w:val="32"/>
          <w:szCs w:val="32"/>
        </w:rPr>
        <w:t>变更考试时间和科目安排。</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各校要通过检测认真组织考生做好答题卡填涂和规范答题的训练工作，帮助考生尽快适应网上阅卷的相关规定，尽最大努力减少非知识性因素对考生造成的影响和损失。</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、各校要提前做好英语听力测试设备的调试工作，正式使用前要进行测试，要保证音质清晰，不能有物理杂音，英语听力考试进行时，各校还要有专人监督播放过程，确保听力考试安全顺利。</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教研室</w:t>
      </w:r>
      <w:r>
        <w:rPr>
          <w:rFonts w:ascii="仿宋_GB2312" w:eastAsia="仿宋_GB2312" w:hint="eastAsia"/>
          <w:sz w:val="32"/>
          <w:szCs w:val="32"/>
        </w:rPr>
        <w:t>统一</w:t>
      </w:r>
      <w:r>
        <w:rPr>
          <w:rFonts w:ascii="仿宋_GB2312" w:eastAsia="仿宋_GB2312" w:hint="eastAsia"/>
          <w:sz w:val="32"/>
          <w:szCs w:val="32"/>
        </w:rPr>
        <w:t>集中</w:t>
      </w:r>
      <w:r>
        <w:rPr>
          <w:rFonts w:ascii="仿宋_GB2312" w:eastAsia="仿宋_GB2312" w:hint="eastAsia"/>
          <w:sz w:val="32"/>
          <w:szCs w:val="32"/>
        </w:rPr>
        <w:t>组织阅卷工作。各校要抽调工作扎实、责任心强的同志按照评分标准认真阅卷，</w:t>
      </w:r>
      <w:r>
        <w:rPr>
          <w:rFonts w:ascii="仿宋_GB2312" w:eastAsia="仿宋_GB2312" w:hint="eastAsia"/>
          <w:sz w:val="32"/>
          <w:szCs w:val="32"/>
        </w:rPr>
        <w:t>严防错评、漏评，真正</w:t>
      </w:r>
      <w:r>
        <w:rPr>
          <w:rFonts w:ascii="仿宋_GB2312" w:eastAsia="仿宋_GB2312" w:hint="eastAsia"/>
          <w:sz w:val="32"/>
          <w:szCs w:val="32"/>
        </w:rPr>
        <w:t>使</w:t>
      </w:r>
      <w:r>
        <w:rPr>
          <w:rFonts w:ascii="仿宋_GB2312" w:eastAsia="仿宋_GB2312" w:hint="eastAsia"/>
          <w:sz w:val="32"/>
          <w:szCs w:val="32"/>
        </w:rPr>
        <w:t>检测能够准确、</w:t>
      </w:r>
      <w:r>
        <w:rPr>
          <w:rFonts w:ascii="仿宋_GB2312" w:eastAsia="仿宋_GB2312" w:hint="eastAsia"/>
          <w:sz w:val="32"/>
          <w:szCs w:val="32"/>
        </w:rPr>
        <w:t>客观地反映</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届高三毕业生的实际情况，为后期复课备课工作提供真</w:t>
      </w:r>
      <w:r>
        <w:rPr>
          <w:rFonts w:ascii="仿宋_GB2312" w:eastAsia="仿宋_GB2312" w:hint="eastAsia"/>
          <w:sz w:val="32"/>
          <w:szCs w:val="32"/>
        </w:rPr>
        <w:t>实依据。</w:t>
      </w:r>
    </w:p>
    <w:p w:rsidR="00D47BFB" w:rsidRDefault="00D47BFB">
      <w:pPr>
        <w:spacing w:line="540" w:lineRule="exact"/>
        <w:ind w:firstLineChars="200" w:firstLine="640"/>
        <w:jc w:val="left"/>
        <w:rPr>
          <w:rFonts w:ascii="仿宋_GB2312" w:eastAsia="仿宋_GB2312"/>
          <w:sz w:val="32"/>
          <w:szCs w:val="32"/>
        </w:rPr>
      </w:pPr>
    </w:p>
    <w:p w:rsidR="00D47BFB" w:rsidRDefault="00D47BFB">
      <w:pPr>
        <w:spacing w:line="540" w:lineRule="exact"/>
        <w:ind w:firstLineChars="250" w:firstLine="803"/>
        <w:rPr>
          <w:rFonts w:ascii="仿宋_GB2312" w:eastAsia="仿宋_GB2312"/>
          <w:b/>
          <w:bCs/>
          <w:sz w:val="32"/>
          <w:szCs w:val="32"/>
        </w:rPr>
      </w:pPr>
    </w:p>
    <w:p w:rsidR="00D47BFB" w:rsidRDefault="005205A2">
      <w:pPr>
        <w:spacing w:line="540" w:lineRule="exact"/>
        <w:ind w:firstLineChars="1650" w:firstLine="5301"/>
        <w:rPr>
          <w:rFonts w:ascii="仿宋_GB2312" w:eastAsia="仿宋_GB2312"/>
          <w:b/>
          <w:bCs/>
          <w:sz w:val="32"/>
          <w:szCs w:val="32"/>
        </w:rPr>
      </w:pPr>
      <w:r>
        <w:rPr>
          <w:rFonts w:ascii="仿宋_GB2312" w:eastAsia="仿宋_GB2312" w:hint="eastAsia"/>
          <w:b/>
          <w:bCs/>
          <w:sz w:val="32"/>
          <w:szCs w:val="32"/>
        </w:rPr>
        <w:t>20</w:t>
      </w:r>
      <w:r>
        <w:rPr>
          <w:rFonts w:ascii="仿宋_GB2312" w:eastAsia="仿宋_GB2312" w:hint="eastAsia"/>
          <w:b/>
          <w:bCs/>
          <w:sz w:val="32"/>
          <w:szCs w:val="32"/>
        </w:rPr>
        <w:t>22</w:t>
      </w:r>
      <w:r>
        <w:rPr>
          <w:rFonts w:ascii="仿宋_GB2312" w:eastAsia="仿宋_GB2312" w:hint="eastAsia"/>
          <w:b/>
          <w:bCs/>
          <w:sz w:val="32"/>
          <w:szCs w:val="32"/>
        </w:rPr>
        <w:t>年</w:t>
      </w:r>
      <w:r>
        <w:rPr>
          <w:rFonts w:ascii="仿宋_GB2312" w:eastAsia="仿宋_GB2312" w:hint="eastAsia"/>
          <w:b/>
          <w:bCs/>
          <w:sz w:val="32"/>
          <w:szCs w:val="32"/>
        </w:rPr>
        <w:t>1</w:t>
      </w:r>
      <w:r>
        <w:rPr>
          <w:rFonts w:ascii="仿宋_GB2312" w:eastAsia="仿宋_GB2312" w:hint="eastAsia"/>
          <w:b/>
          <w:bCs/>
          <w:sz w:val="32"/>
          <w:szCs w:val="32"/>
        </w:rPr>
        <w:t>2</w:t>
      </w:r>
      <w:r>
        <w:rPr>
          <w:rFonts w:ascii="仿宋_GB2312" w:eastAsia="仿宋_GB2312" w:hint="eastAsia"/>
          <w:b/>
          <w:bCs/>
          <w:sz w:val="32"/>
          <w:szCs w:val="32"/>
        </w:rPr>
        <w:t>月</w:t>
      </w:r>
      <w:r>
        <w:rPr>
          <w:rFonts w:ascii="仿宋_GB2312" w:eastAsia="仿宋_GB2312" w:hint="eastAsia"/>
          <w:b/>
          <w:bCs/>
          <w:sz w:val="32"/>
          <w:szCs w:val="32"/>
        </w:rPr>
        <w:t>12</w:t>
      </w:r>
      <w:r>
        <w:rPr>
          <w:rFonts w:ascii="仿宋_GB2312" w:eastAsia="仿宋_GB2312" w:hint="eastAsia"/>
          <w:b/>
          <w:bCs/>
          <w:sz w:val="32"/>
          <w:szCs w:val="32"/>
        </w:rPr>
        <w:t>日</w:t>
      </w:r>
    </w:p>
    <w:bookmarkEnd w:id="0"/>
    <w:p w:rsidR="00D47BFB" w:rsidRDefault="00D47BFB">
      <w:pPr>
        <w:spacing w:line="540" w:lineRule="exact"/>
        <w:rPr>
          <w:rFonts w:ascii="仿宋_GB2312" w:eastAsia="仿宋_GB2312"/>
          <w:b/>
          <w:bCs/>
          <w:sz w:val="32"/>
          <w:szCs w:val="32"/>
        </w:rPr>
      </w:pPr>
    </w:p>
    <w:p w:rsidR="00D47BFB" w:rsidRDefault="005205A2">
      <w:pPr>
        <w:spacing w:line="540" w:lineRule="exact"/>
        <w:rPr>
          <w:rFonts w:ascii="仿宋_GB2312" w:eastAsia="仿宋_GB2312"/>
          <w:b/>
          <w:bCs/>
          <w:sz w:val="32"/>
          <w:szCs w:val="32"/>
        </w:rPr>
      </w:pPr>
      <w:r>
        <w:rPr>
          <w:rFonts w:ascii="仿宋_GB2312" w:eastAsia="仿宋_GB2312" w:hint="eastAsia"/>
          <w:b/>
          <w:bCs/>
          <w:sz w:val="32"/>
          <w:szCs w:val="32"/>
        </w:rPr>
        <w:t>附件：</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rPr>
        <w:t>蒲城县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届高三教学质量检测考试时间及科目</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蒲城县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届高三教学质量检测人数及试场统计表</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蒲城县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届高三教学质量检测各校学生考号区间</w:t>
      </w:r>
    </w:p>
    <w:p w:rsidR="00D47BFB" w:rsidRDefault="005205A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int="eastAsia"/>
          <w:sz w:val="32"/>
          <w:szCs w:val="32"/>
        </w:rPr>
        <w:t>蒲城县</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届高三教学质量检测录入格式</w:t>
      </w:r>
    </w:p>
    <w:p w:rsidR="00D47BFB" w:rsidRDefault="00D47BFB">
      <w:pPr>
        <w:autoSpaceDN w:val="0"/>
        <w:rPr>
          <w:rFonts w:ascii="宋体" w:hAnsi="宋体" w:cs="宋体"/>
          <w:sz w:val="28"/>
        </w:rPr>
      </w:pPr>
    </w:p>
    <w:p w:rsidR="00D47BFB" w:rsidRDefault="00D47BFB">
      <w:pPr>
        <w:autoSpaceDN w:val="0"/>
        <w:rPr>
          <w:rFonts w:ascii="宋体" w:hAnsi="宋体" w:cs="宋体"/>
          <w:sz w:val="28"/>
        </w:rPr>
      </w:pPr>
    </w:p>
    <w:p w:rsidR="00D47BFB" w:rsidRDefault="005205A2">
      <w:pPr>
        <w:autoSpaceDN w:val="0"/>
        <w:rPr>
          <w:rFonts w:ascii="??_GB2312" w:hAnsi="??_GB2312"/>
          <w:sz w:val="28"/>
        </w:rPr>
      </w:pPr>
      <w:r>
        <w:rPr>
          <w:rFonts w:ascii="宋体" w:hAnsi="宋体" w:cs="宋体" w:hint="eastAsia"/>
          <w:sz w:val="28"/>
        </w:rPr>
        <w:lastRenderedPageBreak/>
        <w:t>附件</w:t>
      </w:r>
      <w:r>
        <w:rPr>
          <w:rFonts w:ascii="??_GB2312" w:hAnsi="??_GB2312"/>
          <w:sz w:val="28"/>
        </w:rPr>
        <w:t xml:space="preserve">1   </w:t>
      </w:r>
    </w:p>
    <w:p w:rsidR="00D47BFB" w:rsidRDefault="005205A2">
      <w:pPr>
        <w:autoSpaceDN w:val="0"/>
        <w:jc w:val="center"/>
        <w:rPr>
          <w:sz w:val="28"/>
          <w:szCs w:val="28"/>
        </w:rPr>
      </w:pPr>
      <w:r>
        <w:rPr>
          <w:color w:val="000000"/>
          <w:sz w:val="28"/>
          <w:szCs w:val="28"/>
        </w:rPr>
        <w:t>蒲城县</w:t>
      </w:r>
      <w:r>
        <w:rPr>
          <w:rFonts w:ascii="??_GB2312" w:hAnsi="??_GB2312"/>
          <w:sz w:val="28"/>
          <w:szCs w:val="28"/>
        </w:rPr>
        <w:t>20</w:t>
      </w:r>
      <w:r>
        <w:rPr>
          <w:rFonts w:ascii="??_GB2312" w:hAnsi="??_GB2312" w:hint="eastAsia"/>
          <w:sz w:val="28"/>
          <w:szCs w:val="28"/>
        </w:rPr>
        <w:t>2</w:t>
      </w:r>
      <w:r>
        <w:rPr>
          <w:rFonts w:ascii="??_GB2312" w:hAnsi="??_GB2312" w:hint="eastAsia"/>
          <w:sz w:val="28"/>
          <w:szCs w:val="28"/>
        </w:rPr>
        <w:t>3</w:t>
      </w:r>
      <w:r>
        <w:rPr>
          <w:rFonts w:ascii="宋体" w:hAnsi="宋体" w:cs="宋体" w:hint="eastAsia"/>
          <w:sz w:val="28"/>
          <w:szCs w:val="28"/>
        </w:rPr>
        <w:t>届高三</w:t>
      </w:r>
      <w:r>
        <w:rPr>
          <w:rFonts w:ascii="宋体" w:hAnsi="宋体" w:cs="宋体" w:hint="eastAsia"/>
          <w:sz w:val="28"/>
          <w:szCs w:val="28"/>
        </w:rPr>
        <w:t>市</w:t>
      </w:r>
      <w:proofErr w:type="gramStart"/>
      <w:r>
        <w:rPr>
          <w:rFonts w:ascii="宋体" w:hAnsi="宋体" w:cs="宋体" w:hint="eastAsia"/>
          <w:sz w:val="28"/>
          <w:szCs w:val="28"/>
        </w:rPr>
        <w:t>一模</w:t>
      </w:r>
      <w:r>
        <w:rPr>
          <w:rFonts w:ascii="宋体" w:hAnsi="宋体" w:cs="宋体" w:hint="eastAsia"/>
          <w:sz w:val="28"/>
          <w:szCs w:val="28"/>
        </w:rPr>
        <w:t>教学</w:t>
      </w:r>
      <w:proofErr w:type="gramEnd"/>
      <w:r>
        <w:rPr>
          <w:rFonts w:ascii="宋体" w:hAnsi="宋体" w:cs="宋体" w:hint="eastAsia"/>
          <w:sz w:val="28"/>
          <w:szCs w:val="28"/>
        </w:rPr>
        <w:t>质量检测考试时间及科目</w:t>
      </w:r>
    </w:p>
    <w:tbl>
      <w:tblPr>
        <w:tblpPr w:leftFromText="180" w:rightFromText="180" w:vertAnchor="text" w:horzAnchor="page" w:tblpXSpec="center" w:tblpY="426"/>
        <w:tblOverlap w:val="never"/>
        <w:tblW w:w="8402" w:type="dxa"/>
        <w:jc w:val="center"/>
        <w:tblLayout w:type="fixed"/>
        <w:tblLook w:val="04A0" w:firstRow="1" w:lastRow="0" w:firstColumn="1" w:lastColumn="0" w:noHBand="0" w:noVBand="1"/>
      </w:tblPr>
      <w:tblGrid>
        <w:gridCol w:w="1460"/>
        <w:gridCol w:w="1443"/>
        <w:gridCol w:w="2276"/>
        <w:gridCol w:w="3223"/>
      </w:tblGrid>
      <w:tr w:rsidR="00D47BFB">
        <w:trPr>
          <w:trHeight w:val="542"/>
          <w:jc w:val="center"/>
        </w:trPr>
        <w:tc>
          <w:tcPr>
            <w:tcW w:w="1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7BFB" w:rsidRDefault="005205A2">
            <w:pPr>
              <w:jc w:val="center"/>
              <w:rPr>
                <w:rFonts w:ascii="宋体" w:hAnsi="宋体" w:cs="宋体"/>
                <w:sz w:val="24"/>
              </w:rPr>
            </w:pPr>
            <w:r>
              <w:rPr>
                <w:rFonts w:ascii="宋体" w:hAnsi="宋体" w:cs="宋体" w:hint="eastAsia"/>
                <w:sz w:val="24"/>
              </w:rPr>
              <w:t>一</w:t>
            </w:r>
          </w:p>
          <w:p w:rsidR="00D47BFB" w:rsidRDefault="005205A2">
            <w:pPr>
              <w:jc w:val="center"/>
              <w:rPr>
                <w:rFonts w:ascii="宋体" w:hAnsi="宋体" w:cs="宋体"/>
                <w:sz w:val="24"/>
              </w:rPr>
            </w:pPr>
            <w:r>
              <w:rPr>
                <w:rFonts w:ascii="宋体" w:hAnsi="宋体" w:cs="宋体" w:hint="eastAsia"/>
                <w:sz w:val="24"/>
              </w:rPr>
              <w:t>月</w:t>
            </w:r>
          </w:p>
          <w:p w:rsidR="00D47BFB" w:rsidRDefault="005205A2">
            <w:pPr>
              <w:jc w:val="center"/>
              <w:rPr>
                <w:rFonts w:ascii="宋体" w:hAnsi="宋体" w:cs="宋体"/>
                <w:sz w:val="24"/>
              </w:rPr>
            </w:pPr>
            <w:r>
              <w:rPr>
                <w:rFonts w:ascii="宋体" w:hAnsi="宋体" w:cs="宋体" w:hint="eastAsia"/>
                <w:sz w:val="24"/>
              </w:rPr>
              <w:t>份</w:t>
            </w:r>
          </w:p>
          <w:p w:rsidR="00D47BFB" w:rsidRDefault="005205A2">
            <w:pPr>
              <w:autoSpaceDN w:val="0"/>
              <w:ind w:left="113" w:right="113"/>
              <w:jc w:val="center"/>
              <w:rPr>
                <w:rFonts w:ascii="宋体" w:hAnsi="宋体" w:cs="宋体"/>
                <w:sz w:val="24"/>
              </w:rPr>
            </w:pPr>
            <w:r>
              <w:rPr>
                <w:rFonts w:ascii="宋体" w:hAnsi="宋体" w:cs="宋体" w:hint="eastAsia"/>
                <w:sz w:val="24"/>
              </w:rPr>
              <w:t>市</w:t>
            </w:r>
          </w:p>
          <w:p w:rsidR="00D47BFB" w:rsidRDefault="005205A2">
            <w:pPr>
              <w:autoSpaceDN w:val="0"/>
              <w:ind w:left="113" w:right="113"/>
              <w:jc w:val="center"/>
              <w:rPr>
                <w:rFonts w:ascii="宋体" w:hAnsi="宋体" w:cs="宋体"/>
                <w:sz w:val="24"/>
              </w:rPr>
            </w:pPr>
            <w:r>
              <w:rPr>
                <w:rFonts w:ascii="宋体" w:hAnsi="宋体" w:cs="宋体" w:hint="eastAsia"/>
                <w:sz w:val="24"/>
              </w:rPr>
              <w:t>一</w:t>
            </w:r>
          </w:p>
          <w:p w:rsidR="00D47BFB" w:rsidRDefault="005205A2">
            <w:pPr>
              <w:autoSpaceDN w:val="0"/>
              <w:ind w:left="113" w:right="113"/>
              <w:jc w:val="center"/>
              <w:rPr>
                <w:rFonts w:ascii="宋体" w:hAnsi="宋体" w:cs="宋体"/>
                <w:sz w:val="24"/>
              </w:rPr>
            </w:pPr>
            <w:r>
              <w:rPr>
                <w:rFonts w:ascii="宋体" w:hAnsi="宋体" w:cs="宋体" w:hint="eastAsia"/>
                <w:sz w:val="24"/>
              </w:rPr>
              <w:t>模</w:t>
            </w:r>
          </w:p>
          <w:p w:rsidR="00D47BFB" w:rsidRDefault="005205A2">
            <w:pPr>
              <w:autoSpaceDN w:val="0"/>
              <w:ind w:left="113" w:right="113"/>
              <w:jc w:val="center"/>
              <w:rPr>
                <w:rFonts w:ascii="宋体" w:hAnsi="宋体" w:cs="宋体"/>
                <w:sz w:val="24"/>
              </w:rPr>
            </w:pPr>
            <w:r>
              <w:rPr>
                <w:rFonts w:ascii="宋体" w:hAnsi="宋体" w:cs="宋体" w:hint="eastAsia"/>
                <w:sz w:val="24"/>
              </w:rPr>
              <w:t>检</w:t>
            </w:r>
          </w:p>
          <w:p w:rsidR="00D47BFB" w:rsidRDefault="005205A2">
            <w:pPr>
              <w:autoSpaceDN w:val="0"/>
              <w:ind w:left="113" w:right="113"/>
              <w:jc w:val="center"/>
              <w:rPr>
                <w:sz w:val="24"/>
              </w:rPr>
            </w:pPr>
            <w:r>
              <w:rPr>
                <w:rFonts w:ascii="宋体" w:hAnsi="宋体" w:cs="宋体" w:hint="eastAsia"/>
                <w:sz w:val="24"/>
              </w:rPr>
              <w:t>测</w:t>
            </w:r>
          </w:p>
        </w:tc>
        <w:tc>
          <w:tcPr>
            <w:tcW w:w="144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日期</w:t>
            </w: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ind w:firstLine="280"/>
              <w:jc w:val="center"/>
              <w:rPr>
                <w:rFonts w:ascii="宋体" w:hAnsi="宋体" w:cs="宋体"/>
                <w:sz w:val="24"/>
              </w:rPr>
            </w:pPr>
            <w:r>
              <w:rPr>
                <w:rFonts w:ascii="宋体" w:hAnsi="宋体" w:cs="宋体" w:hint="eastAsia"/>
                <w:sz w:val="24"/>
              </w:rPr>
              <w:t>考</w:t>
            </w:r>
            <w:r>
              <w:rPr>
                <w:rFonts w:ascii="??_GB2312" w:hAnsi="??_GB2312"/>
                <w:sz w:val="24"/>
              </w:rPr>
              <w:t xml:space="preserve"> </w:t>
            </w:r>
            <w:r>
              <w:rPr>
                <w:rFonts w:ascii="宋体" w:hAnsi="宋体" w:cs="宋体" w:hint="eastAsia"/>
                <w:sz w:val="24"/>
              </w:rPr>
              <w:t>试</w:t>
            </w:r>
            <w:r>
              <w:rPr>
                <w:rFonts w:ascii="??_GB2312" w:hAnsi="??_GB2312"/>
                <w:sz w:val="24"/>
              </w:rPr>
              <w:t xml:space="preserve"> </w:t>
            </w:r>
            <w:r>
              <w:rPr>
                <w:rFonts w:ascii="宋体" w:hAnsi="宋体" w:cs="宋体" w:hint="eastAsia"/>
                <w:sz w:val="24"/>
              </w:rPr>
              <w:t>时</w:t>
            </w:r>
            <w:r>
              <w:rPr>
                <w:rFonts w:ascii="??_GB2312" w:hAnsi="??_GB2312"/>
                <w:sz w:val="24"/>
              </w:rPr>
              <w:t xml:space="preserve"> </w:t>
            </w:r>
            <w:r>
              <w:rPr>
                <w:rFonts w:ascii="宋体" w:hAnsi="宋体" w:cs="宋体" w:hint="eastAsia"/>
                <w:sz w:val="24"/>
              </w:rPr>
              <w:t>间</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ind w:firstLine="280"/>
              <w:jc w:val="center"/>
              <w:rPr>
                <w:rFonts w:ascii="宋体" w:hAnsi="宋体" w:cs="宋体"/>
                <w:sz w:val="24"/>
              </w:rPr>
            </w:pPr>
            <w:r>
              <w:rPr>
                <w:rFonts w:ascii="宋体" w:hAnsi="宋体" w:cs="宋体" w:hint="eastAsia"/>
                <w:sz w:val="24"/>
              </w:rPr>
              <w:t>考</w:t>
            </w:r>
            <w:r>
              <w:rPr>
                <w:rFonts w:ascii="??_GB2312" w:hAnsi="??_GB2312"/>
                <w:sz w:val="24"/>
              </w:rPr>
              <w:t xml:space="preserve"> </w:t>
            </w:r>
            <w:r>
              <w:rPr>
                <w:rFonts w:ascii="宋体" w:hAnsi="宋体" w:cs="宋体" w:hint="eastAsia"/>
                <w:sz w:val="24"/>
              </w:rPr>
              <w:t>试</w:t>
            </w:r>
            <w:r>
              <w:rPr>
                <w:rFonts w:ascii="??_GB2312" w:hAnsi="??_GB2312"/>
                <w:sz w:val="24"/>
              </w:rPr>
              <w:t xml:space="preserve"> </w:t>
            </w:r>
            <w:r>
              <w:rPr>
                <w:rFonts w:ascii="宋体" w:hAnsi="宋体" w:cs="宋体" w:hint="eastAsia"/>
                <w:sz w:val="24"/>
              </w:rPr>
              <w:t>科</w:t>
            </w:r>
            <w:r>
              <w:rPr>
                <w:rFonts w:ascii="??_GB2312" w:hAnsi="??_GB2312"/>
                <w:sz w:val="24"/>
              </w:rPr>
              <w:t xml:space="preserve"> </w:t>
            </w:r>
            <w:r>
              <w:rPr>
                <w:rFonts w:ascii="宋体" w:hAnsi="宋体" w:cs="宋体" w:hint="eastAsia"/>
                <w:sz w:val="24"/>
              </w:rPr>
              <w:t>目</w:t>
            </w:r>
          </w:p>
        </w:tc>
      </w:tr>
      <w:tr w:rsidR="00D47BFB">
        <w:trPr>
          <w:trHeight w:val="544"/>
          <w:jc w:val="center"/>
        </w:trPr>
        <w:tc>
          <w:tcPr>
            <w:tcW w:w="1460" w:type="dxa"/>
            <w:vMerge/>
            <w:tcBorders>
              <w:left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sz w:val="24"/>
              </w:rPr>
            </w:pPr>
          </w:p>
        </w:tc>
        <w:tc>
          <w:tcPr>
            <w:tcW w:w="1443" w:type="dxa"/>
            <w:vMerge w:val="restart"/>
            <w:tcBorders>
              <w:top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w:t>
            </w:r>
            <w:r>
              <w:rPr>
                <w:rFonts w:ascii="宋体" w:hAnsi="宋体" w:cs="宋体" w:hint="eastAsia"/>
                <w:sz w:val="24"/>
              </w:rPr>
              <w:t>月</w:t>
            </w:r>
            <w:r>
              <w:rPr>
                <w:rFonts w:ascii="??_GB2312" w:hAnsi="??_GB2312" w:hint="eastAsia"/>
                <w:sz w:val="24"/>
              </w:rPr>
              <w:t>5</w:t>
            </w:r>
            <w:r>
              <w:rPr>
                <w:rFonts w:ascii="宋体" w:hAnsi="宋体" w:cs="宋体" w:hint="eastAsia"/>
                <w:sz w:val="24"/>
              </w:rPr>
              <w:t>日</w:t>
            </w:r>
          </w:p>
          <w:p w:rsidR="00D47BFB" w:rsidRDefault="005205A2">
            <w:pPr>
              <w:autoSpaceDN w:val="0"/>
              <w:jc w:val="center"/>
              <w:rPr>
                <w:rFonts w:ascii="宋体" w:hAnsi="宋体" w:cs="宋体"/>
                <w:sz w:val="24"/>
              </w:rPr>
            </w:pPr>
            <w:r>
              <w:rPr>
                <w:rFonts w:ascii="宋体" w:hAnsi="宋体" w:cs="宋体" w:hint="eastAsia"/>
                <w:sz w:val="24"/>
              </w:rPr>
              <w:t>（星期</w:t>
            </w:r>
            <w:r>
              <w:rPr>
                <w:rFonts w:ascii="宋体" w:hAnsi="宋体" w:cs="宋体" w:hint="eastAsia"/>
                <w:sz w:val="24"/>
              </w:rPr>
              <w:t>四</w:t>
            </w:r>
            <w:r>
              <w:rPr>
                <w:rFonts w:ascii="宋体" w:hAnsi="宋体" w:cs="宋体" w:hint="eastAsia"/>
                <w:sz w:val="24"/>
              </w:rPr>
              <w:t>）</w:t>
            </w: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09</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11</w:t>
            </w:r>
            <w:r>
              <w:rPr>
                <w:rFonts w:ascii="宋体" w:hAnsi="宋体" w:cs="宋体" w:hint="eastAsia"/>
                <w:sz w:val="24"/>
              </w:rPr>
              <w:t>：</w:t>
            </w:r>
            <w:r>
              <w:rPr>
                <w:rFonts w:ascii="宋体" w:hAnsi="宋体" w:cs="宋体" w:hint="eastAsia"/>
                <w:sz w:val="24"/>
              </w:rPr>
              <w:t>30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语</w:t>
            </w:r>
            <w:r>
              <w:rPr>
                <w:rFonts w:ascii="宋体" w:hAnsi="宋体" w:cs="宋体" w:hint="eastAsia"/>
                <w:sz w:val="24"/>
              </w:rPr>
              <w:t xml:space="preserve"> </w:t>
            </w:r>
            <w:r>
              <w:rPr>
                <w:rFonts w:ascii="宋体" w:hAnsi="宋体" w:cs="宋体" w:hint="eastAsia"/>
                <w:sz w:val="24"/>
              </w:rPr>
              <w:t>文</w:t>
            </w:r>
          </w:p>
        </w:tc>
      </w:tr>
      <w:tr w:rsidR="00D47BFB">
        <w:trPr>
          <w:trHeight w:val="542"/>
          <w:jc w:val="center"/>
        </w:trPr>
        <w:tc>
          <w:tcPr>
            <w:tcW w:w="1460" w:type="dxa"/>
            <w:vMerge/>
            <w:tcBorders>
              <w:left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rFonts w:ascii="??_GB2312" w:hAnsi="??_GB2312"/>
                <w:sz w:val="24"/>
              </w:rPr>
            </w:pPr>
          </w:p>
        </w:tc>
        <w:tc>
          <w:tcPr>
            <w:tcW w:w="1443" w:type="dxa"/>
            <w:vMerge/>
            <w:tcBorders>
              <w:right w:val="single" w:sz="4" w:space="0" w:color="000000"/>
            </w:tcBorders>
            <w:tcMar>
              <w:top w:w="0" w:type="dxa"/>
              <w:left w:w="108" w:type="dxa"/>
              <w:bottom w:w="0" w:type="dxa"/>
              <w:right w:w="108" w:type="dxa"/>
            </w:tcMar>
            <w:vAlign w:val="center"/>
          </w:tcPr>
          <w:p w:rsidR="00D47BFB" w:rsidRDefault="00D47BFB">
            <w:pPr>
              <w:autoSpaceDN w:val="0"/>
              <w:ind w:firstLine="280"/>
              <w:rPr>
                <w:rFonts w:ascii="宋体" w:hAnsi="宋体" w:cs="宋体"/>
                <w:sz w:val="24"/>
              </w:rPr>
            </w:pP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14</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15</w:t>
            </w:r>
            <w:r>
              <w:rPr>
                <w:rFonts w:ascii="宋体" w:hAnsi="宋体" w:cs="宋体" w:hint="eastAsia"/>
                <w:sz w:val="24"/>
              </w:rPr>
              <w:t>：</w:t>
            </w:r>
            <w:r>
              <w:rPr>
                <w:rFonts w:ascii="宋体" w:hAnsi="宋体" w:cs="宋体" w:hint="eastAsia"/>
                <w:sz w:val="24"/>
              </w:rPr>
              <w:t>30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物理</w:t>
            </w:r>
            <w:r>
              <w:rPr>
                <w:rFonts w:ascii="宋体" w:hAnsi="宋体" w:cs="宋体" w:hint="eastAsia"/>
                <w:sz w:val="24"/>
              </w:rPr>
              <w:t>/</w:t>
            </w:r>
            <w:r>
              <w:rPr>
                <w:rFonts w:ascii="宋体" w:hAnsi="宋体" w:cs="宋体" w:hint="eastAsia"/>
                <w:sz w:val="24"/>
              </w:rPr>
              <w:t>政治</w:t>
            </w:r>
          </w:p>
        </w:tc>
      </w:tr>
      <w:tr w:rsidR="00D47BFB">
        <w:trPr>
          <w:trHeight w:val="542"/>
          <w:jc w:val="center"/>
        </w:trPr>
        <w:tc>
          <w:tcPr>
            <w:tcW w:w="1460" w:type="dxa"/>
            <w:vMerge/>
            <w:tcBorders>
              <w:left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rFonts w:ascii="??_GB2312" w:hAnsi="??_GB2312"/>
                <w:sz w:val="24"/>
              </w:rPr>
            </w:pPr>
          </w:p>
        </w:tc>
        <w:tc>
          <w:tcPr>
            <w:tcW w:w="1443" w:type="dxa"/>
            <w:vMerge/>
            <w:tcBorders>
              <w:bottom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firstLine="280"/>
              <w:rPr>
                <w:rFonts w:ascii="宋体" w:hAnsi="宋体" w:cs="宋体"/>
                <w:sz w:val="24"/>
              </w:rPr>
            </w:pP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16</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17</w:t>
            </w:r>
            <w:r>
              <w:rPr>
                <w:rFonts w:ascii="宋体" w:hAnsi="宋体" w:cs="宋体" w:hint="eastAsia"/>
                <w:sz w:val="24"/>
              </w:rPr>
              <w:t>：</w:t>
            </w:r>
            <w:r>
              <w:rPr>
                <w:rFonts w:ascii="宋体" w:hAnsi="宋体" w:cs="宋体" w:hint="eastAsia"/>
                <w:sz w:val="24"/>
              </w:rPr>
              <w:t>30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化学</w:t>
            </w:r>
            <w:r>
              <w:rPr>
                <w:rFonts w:ascii="宋体" w:hAnsi="宋体" w:cs="宋体" w:hint="eastAsia"/>
                <w:sz w:val="24"/>
              </w:rPr>
              <w:t>/</w:t>
            </w:r>
            <w:r>
              <w:rPr>
                <w:rFonts w:ascii="宋体" w:hAnsi="宋体" w:cs="宋体" w:hint="eastAsia"/>
                <w:sz w:val="24"/>
              </w:rPr>
              <w:t>历史</w:t>
            </w:r>
          </w:p>
        </w:tc>
      </w:tr>
      <w:tr w:rsidR="00D47BFB">
        <w:trPr>
          <w:trHeight w:val="542"/>
          <w:jc w:val="center"/>
        </w:trPr>
        <w:tc>
          <w:tcPr>
            <w:tcW w:w="1460" w:type="dxa"/>
            <w:vMerge/>
            <w:tcBorders>
              <w:left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rFonts w:ascii="??_GB2312" w:hAnsi="??_GB2312"/>
                <w:sz w:val="24"/>
              </w:rPr>
            </w:pPr>
          </w:p>
        </w:tc>
        <w:tc>
          <w:tcPr>
            <w:tcW w:w="1443" w:type="dxa"/>
            <w:vMerge w:val="restart"/>
            <w:tcBorders>
              <w:top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w:t>
            </w:r>
            <w:r>
              <w:rPr>
                <w:rFonts w:ascii="宋体" w:hAnsi="宋体" w:cs="宋体" w:hint="eastAsia"/>
                <w:sz w:val="24"/>
              </w:rPr>
              <w:t>月</w:t>
            </w:r>
            <w:r>
              <w:rPr>
                <w:rFonts w:ascii="??_GB2312" w:hAnsi="??_GB2312" w:hint="eastAsia"/>
                <w:sz w:val="24"/>
              </w:rPr>
              <w:t>6</w:t>
            </w:r>
            <w:r>
              <w:rPr>
                <w:rFonts w:ascii="宋体" w:hAnsi="宋体" w:cs="宋体" w:hint="eastAsia"/>
                <w:sz w:val="24"/>
              </w:rPr>
              <w:t>日</w:t>
            </w:r>
          </w:p>
          <w:p w:rsidR="00D47BFB" w:rsidRDefault="005205A2">
            <w:pPr>
              <w:autoSpaceDN w:val="0"/>
              <w:jc w:val="center"/>
              <w:rPr>
                <w:rFonts w:ascii="宋体" w:hAnsi="宋体" w:cs="宋体"/>
                <w:sz w:val="24"/>
              </w:rPr>
            </w:pPr>
            <w:r>
              <w:rPr>
                <w:rFonts w:ascii="宋体" w:hAnsi="宋体" w:cs="宋体" w:hint="eastAsia"/>
                <w:sz w:val="24"/>
              </w:rPr>
              <w:t>（星期</w:t>
            </w:r>
            <w:r>
              <w:rPr>
                <w:rFonts w:ascii="宋体" w:hAnsi="宋体" w:cs="宋体" w:hint="eastAsia"/>
                <w:sz w:val="24"/>
              </w:rPr>
              <w:t>五</w:t>
            </w:r>
            <w:r>
              <w:rPr>
                <w:rFonts w:ascii="宋体" w:hAnsi="宋体" w:cs="宋体" w:hint="eastAsia"/>
                <w:sz w:val="24"/>
              </w:rPr>
              <w:t>）</w:t>
            </w: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08</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学</w:t>
            </w:r>
          </w:p>
        </w:tc>
      </w:tr>
      <w:tr w:rsidR="00D47BFB">
        <w:trPr>
          <w:trHeight w:val="542"/>
          <w:jc w:val="center"/>
        </w:trPr>
        <w:tc>
          <w:tcPr>
            <w:tcW w:w="1460" w:type="dxa"/>
            <w:vMerge/>
            <w:tcBorders>
              <w:left w:val="single" w:sz="4" w:space="0" w:color="000000"/>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rFonts w:ascii="??_GB2312" w:hAnsi="??_GB2312"/>
                <w:sz w:val="24"/>
              </w:rPr>
            </w:pPr>
          </w:p>
        </w:tc>
        <w:tc>
          <w:tcPr>
            <w:tcW w:w="1443" w:type="dxa"/>
            <w:vMerge/>
            <w:tcBorders>
              <w:right w:val="single" w:sz="4" w:space="0" w:color="000000"/>
            </w:tcBorders>
            <w:tcMar>
              <w:top w:w="0" w:type="dxa"/>
              <w:left w:w="108" w:type="dxa"/>
              <w:bottom w:w="0" w:type="dxa"/>
              <w:right w:w="108" w:type="dxa"/>
            </w:tcMar>
            <w:vAlign w:val="center"/>
          </w:tcPr>
          <w:p w:rsidR="00D47BFB" w:rsidRDefault="00D47BFB">
            <w:pPr>
              <w:autoSpaceDN w:val="0"/>
              <w:ind w:firstLine="280"/>
              <w:jc w:val="center"/>
              <w:rPr>
                <w:rFonts w:ascii="宋体" w:hAnsi="宋体" w:cs="宋体"/>
                <w:sz w:val="24"/>
              </w:rPr>
            </w:pP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30</w:t>
            </w:r>
            <w:r>
              <w:rPr>
                <w:rFonts w:ascii="宋体" w:hAnsi="宋体" w:cs="宋体" w:hint="eastAsia"/>
                <w:sz w:val="24"/>
              </w:rPr>
              <w:t>—</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生物</w:t>
            </w:r>
            <w:r>
              <w:rPr>
                <w:rFonts w:ascii="宋体" w:hAnsi="宋体" w:cs="宋体" w:hint="eastAsia"/>
                <w:sz w:val="24"/>
              </w:rPr>
              <w:t>/</w:t>
            </w:r>
            <w:r>
              <w:rPr>
                <w:rFonts w:ascii="宋体" w:hAnsi="宋体" w:cs="宋体" w:hint="eastAsia"/>
                <w:sz w:val="24"/>
              </w:rPr>
              <w:t>地理</w:t>
            </w:r>
          </w:p>
        </w:tc>
      </w:tr>
      <w:tr w:rsidR="00D47BFB">
        <w:trPr>
          <w:trHeight w:val="542"/>
          <w:jc w:val="center"/>
        </w:trPr>
        <w:tc>
          <w:tcPr>
            <w:tcW w:w="14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D47BFB" w:rsidRDefault="00D47BFB">
            <w:pPr>
              <w:autoSpaceDN w:val="0"/>
              <w:ind w:left="113" w:right="113"/>
              <w:jc w:val="center"/>
              <w:rPr>
                <w:sz w:val="24"/>
              </w:rPr>
            </w:pPr>
          </w:p>
        </w:tc>
        <w:tc>
          <w:tcPr>
            <w:tcW w:w="1443" w:type="dxa"/>
            <w:vMerge/>
            <w:tcBorders>
              <w:bottom w:val="single" w:sz="4" w:space="0" w:color="auto"/>
              <w:right w:val="single" w:sz="4" w:space="0" w:color="000000"/>
            </w:tcBorders>
            <w:tcMar>
              <w:top w:w="0" w:type="dxa"/>
              <w:left w:w="108" w:type="dxa"/>
              <w:bottom w:w="0" w:type="dxa"/>
              <w:right w:w="108" w:type="dxa"/>
            </w:tcMar>
            <w:vAlign w:val="center"/>
          </w:tcPr>
          <w:p w:rsidR="00D47BFB" w:rsidRDefault="00D47BFB">
            <w:pPr>
              <w:autoSpaceDN w:val="0"/>
              <w:ind w:firstLine="280"/>
              <w:jc w:val="center"/>
              <w:rPr>
                <w:sz w:val="24"/>
              </w:rPr>
            </w:pPr>
          </w:p>
        </w:tc>
        <w:tc>
          <w:tcPr>
            <w:tcW w:w="2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14</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16</w:t>
            </w:r>
            <w:r>
              <w:rPr>
                <w:rFonts w:ascii="宋体" w:hAnsi="宋体" w:cs="宋体" w:hint="eastAsia"/>
                <w:sz w:val="24"/>
              </w:rPr>
              <w:t>：</w:t>
            </w:r>
            <w:r>
              <w:rPr>
                <w:rFonts w:ascii="宋体" w:hAnsi="宋体" w:cs="宋体" w:hint="eastAsia"/>
                <w:sz w:val="24"/>
              </w:rPr>
              <w:t>00</w:t>
            </w:r>
          </w:p>
        </w:tc>
        <w:tc>
          <w:tcPr>
            <w:tcW w:w="322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47BFB" w:rsidRDefault="005205A2">
            <w:pPr>
              <w:autoSpaceDN w:val="0"/>
              <w:jc w:val="center"/>
              <w:rPr>
                <w:rFonts w:ascii="宋体" w:hAnsi="宋体" w:cs="宋体"/>
                <w:sz w:val="24"/>
              </w:rPr>
            </w:pPr>
            <w:r>
              <w:rPr>
                <w:rFonts w:ascii="宋体" w:hAnsi="宋体" w:cs="宋体" w:hint="eastAsia"/>
                <w:sz w:val="24"/>
              </w:rPr>
              <w:t>英</w:t>
            </w:r>
            <w:r>
              <w:rPr>
                <w:rFonts w:ascii="宋体" w:hAnsi="宋体" w:cs="宋体" w:hint="eastAsia"/>
                <w:sz w:val="24"/>
              </w:rPr>
              <w:t xml:space="preserve"> </w:t>
            </w:r>
            <w:r>
              <w:rPr>
                <w:rFonts w:ascii="宋体" w:hAnsi="宋体" w:cs="宋体" w:hint="eastAsia"/>
                <w:sz w:val="24"/>
              </w:rPr>
              <w:t>语</w:t>
            </w:r>
          </w:p>
        </w:tc>
      </w:tr>
    </w:tbl>
    <w:p w:rsidR="00D47BFB" w:rsidRDefault="00D47BFB">
      <w:pPr>
        <w:autoSpaceDN w:val="0"/>
        <w:jc w:val="center"/>
        <w:rPr>
          <w:rFonts w:ascii="仿宋_GB2312" w:eastAsia="仿宋_GB2312" w:hAnsi="仿宋_GB2312" w:cs="仿宋_GB2312"/>
          <w:sz w:val="28"/>
        </w:rPr>
      </w:pPr>
    </w:p>
    <w:p w:rsidR="00D47BFB" w:rsidRDefault="005205A2">
      <w:pPr>
        <w:autoSpaceDN w:val="0"/>
        <w:rPr>
          <w:rFonts w:ascii="仿宋_GB2312" w:eastAsia="仿宋_GB2312" w:hAnsi="仿宋_GB2312" w:cs="仿宋_GB2312"/>
          <w:sz w:val="28"/>
        </w:rPr>
      </w:pPr>
      <w:r>
        <w:rPr>
          <w:rFonts w:ascii="仿宋_GB2312" w:eastAsia="仿宋_GB2312" w:hAnsi="仿宋_GB2312" w:cs="仿宋_GB2312" w:hint="eastAsia"/>
          <w:sz w:val="28"/>
        </w:rPr>
        <w:t>附件</w:t>
      </w:r>
      <w:r>
        <w:rPr>
          <w:rFonts w:ascii="仿宋_GB2312" w:eastAsia="仿宋_GB2312" w:hAnsi="仿宋_GB2312" w:cs="仿宋_GB2312"/>
          <w:sz w:val="28"/>
        </w:rPr>
        <w:t>2:</w:t>
      </w:r>
      <w:r>
        <w:rPr>
          <w:rFonts w:ascii="仿宋_GB2312" w:eastAsia="仿宋_GB2312" w:hAnsi="仿宋_GB2312" w:cs="仿宋_GB2312" w:hint="eastAsia"/>
          <w:sz w:val="28"/>
        </w:rPr>
        <w:t xml:space="preserve">       </w:t>
      </w:r>
    </w:p>
    <w:p w:rsidR="00D47BFB" w:rsidRDefault="005205A2">
      <w:pPr>
        <w:autoSpaceDN w:val="0"/>
        <w:jc w:val="center"/>
        <w:rPr>
          <w:rFonts w:ascii="仿宋_GB2312" w:eastAsia="仿宋_GB2312" w:hAnsi="仿宋_GB2312" w:cs="仿宋_GB2312"/>
          <w:sz w:val="28"/>
        </w:rPr>
      </w:pPr>
      <w:r>
        <w:rPr>
          <w:color w:val="000000"/>
          <w:sz w:val="28"/>
          <w:szCs w:val="28"/>
        </w:rPr>
        <w:t>蒲城县</w:t>
      </w:r>
      <w:r>
        <w:rPr>
          <w:color w:val="000000"/>
          <w:sz w:val="28"/>
          <w:szCs w:val="28"/>
        </w:rPr>
        <w:t>20</w:t>
      </w:r>
      <w:r>
        <w:rPr>
          <w:rFonts w:hint="eastAsia"/>
          <w:color w:val="000000"/>
          <w:sz w:val="28"/>
          <w:szCs w:val="28"/>
        </w:rPr>
        <w:t>2</w:t>
      </w:r>
      <w:r>
        <w:rPr>
          <w:rFonts w:hint="eastAsia"/>
          <w:color w:val="000000"/>
          <w:sz w:val="28"/>
          <w:szCs w:val="28"/>
        </w:rPr>
        <w:t>3</w:t>
      </w:r>
      <w:r>
        <w:rPr>
          <w:color w:val="000000"/>
          <w:sz w:val="28"/>
          <w:szCs w:val="28"/>
        </w:rPr>
        <w:t>届高三</w:t>
      </w:r>
      <w:r>
        <w:rPr>
          <w:rFonts w:hint="eastAsia"/>
          <w:color w:val="000000"/>
          <w:sz w:val="28"/>
          <w:szCs w:val="28"/>
        </w:rPr>
        <w:t>市</w:t>
      </w:r>
      <w:proofErr w:type="gramStart"/>
      <w:r>
        <w:rPr>
          <w:rFonts w:hint="eastAsia"/>
          <w:color w:val="000000"/>
          <w:sz w:val="28"/>
          <w:szCs w:val="28"/>
        </w:rPr>
        <w:t>一模</w:t>
      </w:r>
      <w:r>
        <w:rPr>
          <w:color w:val="000000"/>
          <w:sz w:val="28"/>
          <w:szCs w:val="28"/>
        </w:rPr>
        <w:t>教学</w:t>
      </w:r>
      <w:proofErr w:type="gramEnd"/>
      <w:r>
        <w:rPr>
          <w:color w:val="000000"/>
          <w:sz w:val="28"/>
          <w:szCs w:val="28"/>
        </w:rPr>
        <w:t>质量检测人数及试场统计表</w:t>
      </w:r>
    </w:p>
    <w:tbl>
      <w:tblPr>
        <w:tblpPr w:leftFromText="180" w:rightFromText="180" w:vertAnchor="page" w:horzAnchor="page" w:tblpXSpec="center" w:tblpY="9824"/>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05"/>
        <w:gridCol w:w="1033"/>
        <w:gridCol w:w="674"/>
        <w:gridCol w:w="185"/>
        <w:gridCol w:w="887"/>
        <w:gridCol w:w="1007"/>
        <w:gridCol w:w="424"/>
        <w:gridCol w:w="436"/>
        <w:gridCol w:w="863"/>
        <w:gridCol w:w="1375"/>
      </w:tblGrid>
      <w:tr w:rsidR="00D47BFB">
        <w:trPr>
          <w:trHeight w:val="177"/>
          <w:jc w:val="center"/>
        </w:trPr>
        <w:tc>
          <w:tcPr>
            <w:tcW w:w="1308" w:type="dxa"/>
            <w:vAlign w:val="center"/>
          </w:tcPr>
          <w:p w:rsidR="00D47BFB" w:rsidRDefault="005205A2">
            <w:pPr>
              <w:autoSpaceDN w:val="0"/>
              <w:jc w:val="center"/>
              <w:rPr>
                <w:rFonts w:ascii="??_GB2312" w:hAnsi="??_GB2312"/>
                <w:sz w:val="28"/>
              </w:rPr>
            </w:pPr>
            <w:r>
              <w:rPr>
                <w:rFonts w:ascii="??_GB2312" w:hAnsi="??_GB2312" w:hint="eastAsia"/>
                <w:sz w:val="28"/>
              </w:rPr>
              <w:t>学校</w:t>
            </w:r>
          </w:p>
        </w:tc>
        <w:tc>
          <w:tcPr>
            <w:tcW w:w="1205" w:type="dxa"/>
            <w:vAlign w:val="center"/>
          </w:tcPr>
          <w:p w:rsidR="00D47BFB" w:rsidRDefault="00D47BFB">
            <w:pPr>
              <w:autoSpaceDN w:val="0"/>
              <w:jc w:val="center"/>
              <w:rPr>
                <w:rFonts w:ascii="??_GB2312" w:hAnsi="??_GB2312"/>
                <w:sz w:val="28"/>
              </w:rPr>
            </w:pPr>
          </w:p>
        </w:tc>
        <w:tc>
          <w:tcPr>
            <w:tcW w:w="1707" w:type="dxa"/>
            <w:gridSpan w:val="2"/>
            <w:vAlign w:val="center"/>
          </w:tcPr>
          <w:p w:rsidR="00D47BFB" w:rsidRDefault="005205A2">
            <w:pPr>
              <w:autoSpaceDN w:val="0"/>
              <w:jc w:val="center"/>
              <w:rPr>
                <w:rFonts w:ascii="??_GB2312" w:hAnsi="??_GB2312"/>
                <w:sz w:val="28"/>
              </w:rPr>
            </w:pPr>
            <w:r>
              <w:rPr>
                <w:rFonts w:ascii="??_GB2312" w:hAnsi="??_GB2312" w:hint="eastAsia"/>
                <w:sz w:val="28"/>
              </w:rPr>
              <w:t>填表人</w:t>
            </w:r>
          </w:p>
        </w:tc>
        <w:tc>
          <w:tcPr>
            <w:tcW w:w="1072" w:type="dxa"/>
            <w:gridSpan w:val="2"/>
            <w:vAlign w:val="center"/>
          </w:tcPr>
          <w:p w:rsidR="00D47BFB" w:rsidRDefault="00D47BFB">
            <w:pPr>
              <w:autoSpaceDN w:val="0"/>
              <w:jc w:val="center"/>
              <w:rPr>
                <w:rFonts w:ascii="??_GB2312" w:hAnsi="??_GB2312"/>
                <w:sz w:val="28"/>
              </w:rPr>
            </w:pPr>
          </w:p>
        </w:tc>
        <w:tc>
          <w:tcPr>
            <w:tcW w:w="1431" w:type="dxa"/>
            <w:gridSpan w:val="2"/>
            <w:vAlign w:val="center"/>
          </w:tcPr>
          <w:p w:rsidR="00D47BFB" w:rsidRDefault="005205A2">
            <w:pPr>
              <w:autoSpaceDN w:val="0"/>
              <w:jc w:val="center"/>
              <w:rPr>
                <w:rFonts w:ascii="??_GB2312" w:hAnsi="??_GB2312"/>
                <w:sz w:val="28"/>
              </w:rPr>
            </w:pPr>
            <w:r>
              <w:rPr>
                <w:rFonts w:ascii="??_GB2312" w:hAnsi="??_GB2312" w:hint="eastAsia"/>
                <w:sz w:val="28"/>
              </w:rPr>
              <w:t>联系电话</w:t>
            </w:r>
          </w:p>
        </w:tc>
        <w:tc>
          <w:tcPr>
            <w:tcW w:w="2674" w:type="dxa"/>
            <w:gridSpan w:val="3"/>
            <w:vAlign w:val="center"/>
          </w:tcPr>
          <w:p w:rsidR="00D47BFB" w:rsidRDefault="00D47BFB">
            <w:pPr>
              <w:autoSpaceDN w:val="0"/>
              <w:jc w:val="center"/>
              <w:rPr>
                <w:rFonts w:ascii="??_GB2312" w:hAnsi="??_GB2312"/>
                <w:sz w:val="28"/>
              </w:rPr>
            </w:pPr>
          </w:p>
        </w:tc>
      </w:tr>
      <w:tr w:rsidR="00D47BFB">
        <w:trPr>
          <w:trHeight w:val="159"/>
          <w:jc w:val="center"/>
        </w:trPr>
        <w:tc>
          <w:tcPr>
            <w:tcW w:w="1308" w:type="dxa"/>
            <w:vMerge w:val="restart"/>
            <w:vAlign w:val="center"/>
          </w:tcPr>
          <w:p w:rsidR="00D47BFB" w:rsidRDefault="005205A2">
            <w:pPr>
              <w:autoSpaceDN w:val="0"/>
              <w:jc w:val="center"/>
              <w:rPr>
                <w:rFonts w:ascii="??_GB2312" w:hAnsi="??_GB2312"/>
                <w:sz w:val="28"/>
              </w:rPr>
            </w:pPr>
            <w:r>
              <w:rPr>
                <w:rFonts w:ascii="宋体" w:hAnsi="宋体" w:cs="宋体" w:hint="eastAsia"/>
                <w:sz w:val="28"/>
              </w:rPr>
              <w:t>类别</w:t>
            </w:r>
          </w:p>
        </w:tc>
        <w:tc>
          <w:tcPr>
            <w:tcW w:w="1205" w:type="dxa"/>
            <w:vMerge w:val="restart"/>
            <w:vAlign w:val="center"/>
          </w:tcPr>
          <w:p w:rsidR="00D47BFB" w:rsidRDefault="005205A2">
            <w:pPr>
              <w:autoSpaceDN w:val="0"/>
              <w:jc w:val="center"/>
              <w:rPr>
                <w:rFonts w:ascii="??_GB2312" w:hAnsi="??_GB2312"/>
                <w:sz w:val="28"/>
              </w:rPr>
            </w:pPr>
            <w:r>
              <w:rPr>
                <w:rFonts w:ascii="宋体" w:hAnsi="宋体" w:cs="宋体" w:hint="eastAsia"/>
                <w:sz w:val="28"/>
              </w:rPr>
              <w:t>报</w:t>
            </w:r>
            <w:r>
              <w:rPr>
                <w:rFonts w:ascii="??_GB2312" w:hAnsi="??_GB2312"/>
                <w:sz w:val="28"/>
              </w:rPr>
              <w:t xml:space="preserve"> </w:t>
            </w:r>
            <w:r>
              <w:rPr>
                <w:rFonts w:ascii="宋体" w:hAnsi="宋体" w:cs="宋体" w:hint="eastAsia"/>
                <w:sz w:val="28"/>
              </w:rPr>
              <w:t>名</w:t>
            </w:r>
          </w:p>
          <w:p w:rsidR="00D47BFB" w:rsidRDefault="005205A2">
            <w:pPr>
              <w:autoSpaceDN w:val="0"/>
              <w:jc w:val="center"/>
              <w:rPr>
                <w:rFonts w:ascii="??_GB2312" w:hAnsi="??_GB2312"/>
                <w:sz w:val="28"/>
              </w:rPr>
            </w:pPr>
            <w:r>
              <w:rPr>
                <w:rFonts w:ascii="宋体" w:hAnsi="宋体" w:cs="宋体" w:hint="eastAsia"/>
                <w:sz w:val="28"/>
              </w:rPr>
              <w:t>人</w:t>
            </w:r>
            <w:r>
              <w:rPr>
                <w:rFonts w:ascii="??_GB2312" w:hAnsi="??_GB2312"/>
                <w:sz w:val="28"/>
              </w:rPr>
              <w:t xml:space="preserve"> </w:t>
            </w:r>
            <w:r>
              <w:rPr>
                <w:rFonts w:ascii="宋体" w:hAnsi="宋体" w:cs="宋体" w:hint="eastAsia"/>
                <w:sz w:val="28"/>
              </w:rPr>
              <w:t>数</w:t>
            </w:r>
          </w:p>
        </w:tc>
        <w:tc>
          <w:tcPr>
            <w:tcW w:w="5509" w:type="dxa"/>
            <w:gridSpan w:val="8"/>
          </w:tcPr>
          <w:p w:rsidR="00D47BFB" w:rsidRDefault="005205A2">
            <w:pPr>
              <w:autoSpaceDN w:val="0"/>
              <w:jc w:val="center"/>
              <w:rPr>
                <w:rFonts w:ascii="??_GB2312" w:hAnsi="??_GB2312"/>
                <w:sz w:val="28"/>
              </w:rPr>
            </w:pPr>
            <w:r>
              <w:rPr>
                <w:rFonts w:ascii="宋体" w:hAnsi="宋体" w:cs="宋体" w:hint="eastAsia"/>
                <w:sz w:val="28"/>
              </w:rPr>
              <w:t>试</w:t>
            </w:r>
            <w:r>
              <w:rPr>
                <w:rFonts w:ascii="??_GB2312" w:hAnsi="??_GB2312"/>
                <w:sz w:val="28"/>
              </w:rPr>
              <w:t xml:space="preserve">  </w:t>
            </w:r>
            <w:r>
              <w:rPr>
                <w:rFonts w:ascii="宋体" w:hAnsi="宋体" w:cs="宋体" w:hint="eastAsia"/>
                <w:sz w:val="28"/>
              </w:rPr>
              <w:t>场</w:t>
            </w:r>
            <w:r>
              <w:rPr>
                <w:rFonts w:ascii="??_GB2312" w:hAnsi="??_GB2312"/>
                <w:sz w:val="28"/>
              </w:rPr>
              <w:t xml:space="preserve">  </w:t>
            </w:r>
            <w:r>
              <w:rPr>
                <w:rFonts w:ascii="宋体" w:hAnsi="宋体" w:cs="宋体" w:hint="eastAsia"/>
                <w:sz w:val="28"/>
              </w:rPr>
              <w:t>编</w:t>
            </w:r>
            <w:r>
              <w:rPr>
                <w:rFonts w:ascii="??_GB2312" w:hAnsi="??_GB2312"/>
                <w:sz w:val="28"/>
              </w:rPr>
              <w:t xml:space="preserve">  </w:t>
            </w:r>
            <w:r>
              <w:rPr>
                <w:rFonts w:ascii="宋体" w:hAnsi="宋体" w:cs="宋体" w:hint="eastAsia"/>
                <w:sz w:val="28"/>
              </w:rPr>
              <w:t>排</w:t>
            </w:r>
          </w:p>
        </w:tc>
        <w:tc>
          <w:tcPr>
            <w:tcW w:w="1375" w:type="dxa"/>
            <w:vMerge w:val="restart"/>
          </w:tcPr>
          <w:p w:rsidR="00D47BFB" w:rsidRDefault="005205A2">
            <w:pPr>
              <w:autoSpaceDN w:val="0"/>
              <w:jc w:val="center"/>
              <w:rPr>
                <w:rFonts w:ascii="??_GB2312" w:hAnsi="??_GB2312"/>
                <w:sz w:val="28"/>
              </w:rPr>
            </w:pPr>
            <w:r>
              <w:rPr>
                <w:rFonts w:ascii="宋体" w:hAnsi="宋体" w:cs="宋体" w:hint="eastAsia"/>
                <w:sz w:val="28"/>
              </w:rPr>
              <w:t>试场设置数汇总</w:t>
            </w:r>
          </w:p>
        </w:tc>
      </w:tr>
      <w:tr w:rsidR="00D47BFB">
        <w:trPr>
          <w:trHeight w:val="194"/>
          <w:jc w:val="center"/>
        </w:trPr>
        <w:tc>
          <w:tcPr>
            <w:tcW w:w="1308" w:type="dxa"/>
            <w:vMerge/>
          </w:tcPr>
          <w:p w:rsidR="00D47BFB" w:rsidRDefault="00D47BFB">
            <w:pPr>
              <w:autoSpaceDN w:val="0"/>
              <w:jc w:val="center"/>
              <w:rPr>
                <w:rFonts w:ascii="??_GB2312" w:hAnsi="??_GB2312"/>
                <w:sz w:val="28"/>
              </w:rPr>
            </w:pPr>
          </w:p>
        </w:tc>
        <w:tc>
          <w:tcPr>
            <w:tcW w:w="1205" w:type="dxa"/>
            <w:vMerge/>
          </w:tcPr>
          <w:p w:rsidR="00D47BFB" w:rsidRDefault="00D47BFB">
            <w:pPr>
              <w:autoSpaceDN w:val="0"/>
              <w:jc w:val="center"/>
              <w:rPr>
                <w:rFonts w:ascii="??_GB2312" w:hAnsi="??_GB2312"/>
                <w:sz w:val="28"/>
              </w:rPr>
            </w:pPr>
          </w:p>
        </w:tc>
        <w:tc>
          <w:tcPr>
            <w:tcW w:w="1033" w:type="dxa"/>
          </w:tcPr>
          <w:p w:rsidR="00D47BFB" w:rsidRDefault="005205A2">
            <w:pPr>
              <w:autoSpaceDN w:val="0"/>
              <w:jc w:val="center"/>
              <w:rPr>
                <w:rFonts w:ascii="??_GB2312" w:hAnsi="??_GB2312"/>
                <w:sz w:val="28"/>
              </w:rPr>
            </w:pPr>
            <w:r>
              <w:rPr>
                <w:rFonts w:ascii="??_GB2312" w:hAnsi="??_GB2312"/>
                <w:sz w:val="28"/>
              </w:rPr>
              <w:t>5</w:t>
            </w:r>
            <w:r>
              <w:rPr>
                <w:rFonts w:ascii="宋体" w:hAnsi="宋体" w:cs="宋体" w:hint="eastAsia"/>
                <w:sz w:val="28"/>
              </w:rPr>
              <w:t>人</w:t>
            </w:r>
          </w:p>
        </w:tc>
        <w:tc>
          <w:tcPr>
            <w:tcW w:w="859" w:type="dxa"/>
            <w:gridSpan w:val="2"/>
          </w:tcPr>
          <w:p w:rsidR="00D47BFB" w:rsidRDefault="005205A2">
            <w:pPr>
              <w:autoSpaceDN w:val="0"/>
              <w:jc w:val="center"/>
              <w:rPr>
                <w:rFonts w:ascii="??_GB2312" w:hAnsi="??_GB2312"/>
                <w:sz w:val="28"/>
              </w:rPr>
            </w:pPr>
            <w:r>
              <w:rPr>
                <w:rFonts w:ascii="??_GB2312" w:hAnsi="??_GB2312"/>
                <w:sz w:val="28"/>
              </w:rPr>
              <w:t>10</w:t>
            </w:r>
            <w:r>
              <w:rPr>
                <w:rFonts w:ascii="宋体" w:hAnsi="宋体" w:cs="宋体" w:hint="eastAsia"/>
                <w:sz w:val="28"/>
              </w:rPr>
              <w:t>人</w:t>
            </w:r>
          </w:p>
        </w:tc>
        <w:tc>
          <w:tcPr>
            <w:tcW w:w="887" w:type="dxa"/>
          </w:tcPr>
          <w:p w:rsidR="00D47BFB" w:rsidRDefault="005205A2">
            <w:pPr>
              <w:autoSpaceDN w:val="0"/>
              <w:jc w:val="center"/>
              <w:rPr>
                <w:rFonts w:ascii="??_GB2312" w:hAnsi="??_GB2312"/>
                <w:sz w:val="28"/>
              </w:rPr>
            </w:pPr>
            <w:r>
              <w:rPr>
                <w:rFonts w:ascii="??_GB2312" w:hAnsi="??_GB2312"/>
                <w:sz w:val="28"/>
              </w:rPr>
              <w:t>15</w:t>
            </w:r>
            <w:r>
              <w:rPr>
                <w:rFonts w:ascii="宋体" w:hAnsi="宋体" w:cs="宋体" w:hint="eastAsia"/>
                <w:sz w:val="28"/>
              </w:rPr>
              <w:t>人</w:t>
            </w:r>
          </w:p>
        </w:tc>
        <w:tc>
          <w:tcPr>
            <w:tcW w:w="1007" w:type="dxa"/>
          </w:tcPr>
          <w:p w:rsidR="00D47BFB" w:rsidRDefault="005205A2">
            <w:pPr>
              <w:autoSpaceDN w:val="0"/>
              <w:jc w:val="center"/>
              <w:rPr>
                <w:rFonts w:ascii="??_GB2312" w:hAnsi="??_GB2312"/>
                <w:sz w:val="28"/>
              </w:rPr>
            </w:pPr>
            <w:r>
              <w:rPr>
                <w:rFonts w:ascii="??_GB2312" w:hAnsi="??_GB2312"/>
                <w:sz w:val="28"/>
              </w:rPr>
              <w:t>20</w:t>
            </w:r>
            <w:r>
              <w:rPr>
                <w:rFonts w:ascii="宋体" w:hAnsi="宋体" w:cs="宋体" w:hint="eastAsia"/>
                <w:sz w:val="28"/>
              </w:rPr>
              <w:t>人</w:t>
            </w:r>
          </w:p>
        </w:tc>
        <w:tc>
          <w:tcPr>
            <w:tcW w:w="860" w:type="dxa"/>
            <w:gridSpan w:val="2"/>
          </w:tcPr>
          <w:p w:rsidR="00D47BFB" w:rsidRDefault="005205A2">
            <w:pPr>
              <w:autoSpaceDN w:val="0"/>
              <w:jc w:val="center"/>
              <w:rPr>
                <w:rFonts w:ascii="??_GB2312" w:hAnsi="??_GB2312"/>
                <w:sz w:val="28"/>
              </w:rPr>
            </w:pPr>
            <w:r>
              <w:rPr>
                <w:rFonts w:ascii="??_GB2312" w:hAnsi="??_GB2312"/>
                <w:sz w:val="28"/>
              </w:rPr>
              <w:t>25</w:t>
            </w:r>
            <w:r>
              <w:rPr>
                <w:rFonts w:ascii="宋体" w:hAnsi="宋体" w:cs="宋体" w:hint="eastAsia"/>
                <w:sz w:val="28"/>
              </w:rPr>
              <w:t>人</w:t>
            </w:r>
          </w:p>
        </w:tc>
        <w:tc>
          <w:tcPr>
            <w:tcW w:w="863" w:type="dxa"/>
          </w:tcPr>
          <w:p w:rsidR="00D47BFB" w:rsidRDefault="005205A2">
            <w:pPr>
              <w:autoSpaceDN w:val="0"/>
              <w:jc w:val="center"/>
              <w:rPr>
                <w:rFonts w:ascii="??_GB2312" w:hAnsi="??_GB2312"/>
                <w:sz w:val="28"/>
              </w:rPr>
            </w:pPr>
            <w:r>
              <w:rPr>
                <w:rFonts w:ascii="??_GB2312" w:hAnsi="??_GB2312"/>
                <w:sz w:val="28"/>
              </w:rPr>
              <w:t>30</w:t>
            </w:r>
            <w:r>
              <w:rPr>
                <w:rFonts w:ascii="宋体" w:hAnsi="宋体" w:cs="宋体" w:hint="eastAsia"/>
                <w:sz w:val="28"/>
              </w:rPr>
              <w:t>人</w:t>
            </w:r>
          </w:p>
        </w:tc>
        <w:tc>
          <w:tcPr>
            <w:tcW w:w="1375" w:type="dxa"/>
            <w:vMerge/>
          </w:tcPr>
          <w:p w:rsidR="00D47BFB" w:rsidRDefault="00D47BFB">
            <w:pPr>
              <w:autoSpaceDN w:val="0"/>
              <w:jc w:val="center"/>
              <w:rPr>
                <w:rFonts w:ascii="??_GB2312" w:hAnsi="??_GB2312"/>
                <w:sz w:val="28"/>
              </w:rPr>
            </w:pPr>
          </w:p>
        </w:tc>
      </w:tr>
      <w:tr w:rsidR="00D47BFB">
        <w:trPr>
          <w:trHeight w:val="265"/>
          <w:jc w:val="center"/>
        </w:trPr>
        <w:tc>
          <w:tcPr>
            <w:tcW w:w="1308" w:type="dxa"/>
            <w:vAlign w:val="center"/>
          </w:tcPr>
          <w:p w:rsidR="00D47BFB" w:rsidRDefault="005205A2">
            <w:pPr>
              <w:autoSpaceDN w:val="0"/>
              <w:jc w:val="center"/>
              <w:rPr>
                <w:rFonts w:ascii="??_GB2312" w:hAnsi="??_GB2312"/>
                <w:sz w:val="28"/>
              </w:rPr>
            </w:pPr>
            <w:r>
              <w:rPr>
                <w:rFonts w:ascii="宋体" w:hAnsi="宋体" w:cs="宋体" w:hint="eastAsia"/>
                <w:sz w:val="28"/>
              </w:rPr>
              <w:t>理科</w:t>
            </w:r>
          </w:p>
        </w:tc>
        <w:tc>
          <w:tcPr>
            <w:tcW w:w="1205" w:type="dxa"/>
            <w:vAlign w:val="center"/>
          </w:tcPr>
          <w:p w:rsidR="00D47BFB" w:rsidRDefault="00D47BFB">
            <w:pPr>
              <w:autoSpaceDN w:val="0"/>
              <w:jc w:val="center"/>
              <w:rPr>
                <w:rFonts w:ascii="??_GB2312" w:hAnsi="??_GB2312"/>
                <w:sz w:val="28"/>
              </w:rPr>
            </w:pPr>
          </w:p>
        </w:tc>
        <w:tc>
          <w:tcPr>
            <w:tcW w:w="1033" w:type="dxa"/>
            <w:vAlign w:val="center"/>
          </w:tcPr>
          <w:p w:rsidR="00D47BFB" w:rsidRDefault="00D47BFB">
            <w:pPr>
              <w:autoSpaceDN w:val="0"/>
              <w:jc w:val="center"/>
              <w:rPr>
                <w:rFonts w:ascii="??_GB2312" w:hAnsi="??_GB2312"/>
                <w:sz w:val="28"/>
              </w:rPr>
            </w:pPr>
          </w:p>
        </w:tc>
        <w:tc>
          <w:tcPr>
            <w:tcW w:w="859" w:type="dxa"/>
            <w:gridSpan w:val="2"/>
            <w:vAlign w:val="center"/>
          </w:tcPr>
          <w:p w:rsidR="00D47BFB" w:rsidRDefault="00D47BFB">
            <w:pPr>
              <w:autoSpaceDN w:val="0"/>
              <w:jc w:val="center"/>
              <w:rPr>
                <w:rFonts w:ascii="??_GB2312" w:hAnsi="??_GB2312"/>
                <w:sz w:val="28"/>
              </w:rPr>
            </w:pPr>
          </w:p>
        </w:tc>
        <w:tc>
          <w:tcPr>
            <w:tcW w:w="887" w:type="dxa"/>
            <w:vAlign w:val="center"/>
          </w:tcPr>
          <w:p w:rsidR="00D47BFB" w:rsidRDefault="00D47BFB">
            <w:pPr>
              <w:autoSpaceDN w:val="0"/>
              <w:jc w:val="center"/>
              <w:rPr>
                <w:rFonts w:ascii="??_GB2312" w:hAnsi="??_GB2312"/>
                <w:sz w:val="28"/>
              </w:rPr>
            </w:pPr>
          </w:p>
        </w:tc>
        <w:tc>
          <w:tcPr>
            <w:tcW w:w="1007" w:type="dxa"/>
            <w:vAlign w:val="center"/>
          </w:tcPr>
          <w:p w:rsidR="00D47BFB" w:rsidRDefault="00D47BFB">
            <w:pPr>
              <w:autoSpaceDN w:val="0"/>
              <w:jc w:val="center"/>
              <w:rPr>
                <w:rFonts w:ascii="??_GB2312" w:hAnsi="??_GB2312"/>
                <w:sz w:val="28"/>
              </w:rPr>
            </w:pPr>
          </w:p>
        </w:tc>
        <w:tc>
          <w:tcPr>
            <w:tcW w:w="860" w:type="dxa"/>
            <w:gridSpan w:val="2"/>
            <w:vAlign w:val="center"/>
          </w:tcPr>
          <w:p w:rsidR="00D47BFB" w:rsidRDefault="00D47BFB">
            <w:pPr>
              <w:autoSpaceDN w:val="0"/>
              <w:jc w:val="center"/>
              <w:rPr>
                <w:rFonts w:ascii="??_GB2312" w:hAnsi="??_GB2312"/>
                <w:sz w:val="28"/>
              </w:rPr>
            </w:pPr>
          </w:p>
        </w:tc>
        <w:tc>
          <w:tcPr>
            <w:tcW w:w="863" w:type="dxa"/>
            <w:vAlign w:val="center"/>
          </w:tcPr>
          <w:p w:rsidR="00D47BFB" w:rsidRDefault="00D47BFB">
            <w:pPr>
              <w:autoSpaceDN w:val="0"/>
              <w:jc w:val="center"/>
              <w:rPr>
                <w:rFonts w:ascii="??_GB2312" w:hAnsi="??_GB2312"/>
                <w:sz w:val="28"/>
              </w:rPr>
            </w:pPr>
          </w:p>
        </w:tc>
        <w:tc>
          <w:tcPr>
            <w:tcW w:w="1375" w:type="dxa"/>
            <w:vAlign w:val="center"/>
          </w:tcPr>
          <w:p w:rsidR="00D47BFB" w:rsidRDefault="00D47BFB">
            <w:pPr>
              <w:autoSpaceDN w:val="0"/>
              <w:jc w:val="center"/>
              <w:rPr>
                <w:rFonts w:ascii="??_GB2312" w:hAnsi="??_GB2312"/>
                <w:sz w:val="28"/>
              </w:rPr>
            </w:pPr>
          </w:p>
        </w:tc>
      </w:tr>
      <w:tr w:rsidR="00D47BFB">
        <w:trPr>
          <w:trHeight w:val="265"/>
          <w:jc w:val="center"/>
        </w:trPr>
        <w:tc>
          <w:tcPr>
            <w:tcW w:w="1308" w:type="dxa"/>
            <w:vAlign w:val="center"/>
          </w:tcPr>
          <w:p w:rsidR="00D47BFB" w:rsidRDefault="005205A2">
            <w:pPr>
              <w:autoSpaceDN w:val="0"/>
              <w:jc w:val="center"/>
              <w:rPr>
                <w:rFonts w:ascii="??_GB2312" w:hAnsi="??_GB2312"/>
                <w:sz w:val="28"/>
              </w:rPr>
            </w:pPr>
            <w:r>
              <w:rPr>
                <w:rFonts w:ascii="宋体" w:hAnsi="宋体" w:cs="宋体" w:hint="eastAsia"/>
                <w:sz w:val="28"/>
              </w:rPr>
              <w:t>文科</w:t>
            </w:r>
          </w:p>
        </w:tc>
        <w:tc>
          <w:tcPr>
            <w:tcW w:w="1205" w:type="dxa"/>
            <w:vAlign w:val="center"/>
          </w:tcPr>
          <w:p w:rsidR="00D47BFB" w:rsidRDefault="00D47BFB">
            <w:pPr>
              <w:autoSpaceDN w:val="0"/>
              <w:jc w:val="center"/>
              <w:rPr>
                <w:rFonts w:ascii="??_GB2312" w:hAnsi="??_GB2312"/>
                <w:sz w:val="28"/>
              </w:rPr>
            </w:pPr>
          </w:p>
        </w:tc>
        <w:tc>
          <w:tcPr>
            <w:tcW w:w="1033" w:type="dxa"/>
            <w:vAlign w:val="center"/>
          </w:tcPr>
          <w:p w:rsidR="00D47BFB" w:rsidRDefault="00D47BFB">
            <w:pPr>
              <w:autoSpaceDN w:val="0"/>
              <w:jc w:val="center"/>
              <w:rPr>
                <w:rFonts w:ascii="??_GB2312" w:hAnsi="??_GB2312"/>
                <w:sz w:val="28"/>
              </w:rPr>
            </w:pPr>
          </w:p>
        </w:tc>
        <w:tc>
          <w:tcPr>
            <w:tcW w:w="859" w:type="dxa"/>
            <w:gridSpan w:val="2"/>
            <w:vAlign w:val="center"/>
          </w:tcPr>
          <w:p w:rsidR="00D47BFB" w:rsidRDefault="00D47BFB">
            <w:pPr>
              <w:autoSpaceDN w:val="0"/>
              <w:jc w:val="center"/>
              <w:rPr>
                <w:rFonts w:ascii="??_GB2312" w:hAnsi="??_GB2312"/>
                <w:sz w:val="28"/>
              </w:rPr>
            </w:pPr>
          </w:p>
        </w:tc>
        <w:tc>
          <w:tcPr>
            <w:tcW w:w="887" w:type="dxa"/>
            <w:vAlign w:val="center"/>
          </w:tcPr>
          <w:p w:rsidR="00D47BFB" w:rsidRDefault="00D47BFB">
            <w:pPr>
              <w:autoSpaceDN w:val="0"/>
              <w:jc w:val="center"/>
              <w:rPr>
                <w:rFonts w:ascii="??_GB2312" w:hAnsi="??_GB2312"/>
                <w:sz w:val="28"/>
              </w:rPr>
            </w:pPr>
          </w:p>
        </w:tc>
        <w:tc>
          <w:tcPr>
            <w:tcW w:w="1007" w:type="dxa"/>
            <w:vAlign w:val="center"/>
          </w:tcPr>
          <w:p w:rsidR="00D47BFB" w:rsidRDefault="00D47BFB">
            <w:pPr>
              <w:autoSpaceDN w:val="0"/>
              <w:jc w:val="center"/>
              <w:rPr>
                <w:rFonts w:ascii="??_GB2312" w:hAnsi="??_GB2312"/>
                <w:sz w:val="28"/>
              </w:rPr>
            </w:pPr>
          </w:p>
        </w:tc>
        <w:tc>
          <w:tcPr>
            <w:tcW w:w="860" w:type="dxa"/>
            <w:gridSpan w:val="2"/>
            <w:vAlign w:val="center"/>
          </w:tcPr>
          <w:p w:rsidR="00D47BFB" w:rsidRDefault="00D47BFB">
            <w:pPr>
              <w:autoSpaceDN w:val="0"/>
              <w:jc w:val="center"/>
              <w:rPr>
                <w:rFonts w:ascii="??_GB2312" w:hAnsi="??_GB2312"/>
                <w:sz w:val="28"/>
              </w:rPr>
            </w:pPr>
          </w:p>
        </w:tc>
        <w:tc>
          <w:tcPr>
            <w:tcW w:w="863" w:type="dxa"/>
            <w:vAlign w:val="center"/>
          </w:tcPr>
          <w:p w:rsidR="00D47BFB" w:rsidRDefault="00D47BFB">
            <w:pPr>
              <w:autoSpaceDN w:val="0"/>
              <w:jc w:val="center"/>
              <w:rPr>
                <w:rFonts w:ascii="??_GB2312" w:hAnsi="??_GB2312"/>
                <w:sz w:val="28"/>
              </w:rPr>
            </w:pPr>
          </w:p>
        </w:tc>
        <w:tc>
          <w:tcPr>
            <w:tcW w:w="1375" w:type="dxa"/>
            <w:vAlign w:val="center"/>
          </w:tcPr>
          <w:p w:rsidR="00D47BFB" w:rsidRDefault="00D47BFB">
            <w:pPr>
              <w:autoSpaceDN w:val="0"/>
              <w:jc w:val="center"/>
              <w:rPr>
                <w:rFonts w:ascii="??_GB2312" w:hAnsi="??_GB2312"/>
                <w:sz w:val="28"/>
              </w:rPr>
            </w:pPr>
          </w:p>
        </w:tc>
      </w:tr>
      <w:tr w:rsidR="00D47BFB">
        <w:trPr>
          <w:trHeight w:val="279"/>
          <w:jc w:val="center"/>
        </w:trPr>
        <w:tc>
          <w:tcPr>
            <w:tcW w:w="1308" w:type="dxa"/>
            <w:vAlign w:val="center"/>
          </w:tcPr>
          <w:p w:rsidR="00D47BFB" w:rsidRDefault="005205A2">
            <w:pPr>
              <w:autoSpaceDN w:val="0"/>
              <w:jc w:val="center"/>
              <w:rPr>
                <w:rFonts w:ascii="??_GB2312" w:hAnsi="??_GB2312"/>
                <w:sz w:val="28"/>
              </w:rPr>
            </w:pPr>
            <w:r>
              <w:rPr>
                <w:rFonts w:ascii="宋体" w:hAnsi="宋体" w:cs="宋体" w:hint="eastAsia"/>
                <w:sz w:val="28"/>
              </w:rPr>
              <w:t>合计</w:t>
            </w:r>
          </w:p>
        </w:tc>
        <w:tc>
          <w:tcPr>
            <w:tcW w:w="1205" w:type="dxa"/>
            <w:vAlign w:val="center"/>
          </w:tcPr>
          <w:p w:rsidR="00D47BFB" w:rsidRDefault="00D47BFB">
            <w:pPr>
              <w:autoSpaceDN w:val="0"/>
              <w:jc w:val="center"/>
              <w:rPr>
                <w:rFonts w:ascii="??_GB2312" w:hAnsi="??_GB2312"/>
                <w:sz w:val="28"/>
              </w:rPr>
            </w:pPr>
          </w:p>
        </w:tc>
        <w:tc>
          <w:tcPr>
            <w:tcW w:w="1033" w:type="dxa"/>
            <w:vAlign w:val="center"/>
          </w:tcPr>
          <w:p w:rsidR="00D47BFB" w:rsidRDefault="00D47BFB">
            <w:pPr>
              <w:autoSpaceDN w:val="0"/>
              <w:jc w:val="center"/>
              <w:rPr>
                <w:rFonts w:ascii="??_GB2312" w:hAnsi="??_GB2312"/>
                <w:sz w:val="28"/>
              </w:rPr>
            </w:pPr>
          </w:p>
        </w:tc>
        <w:tc>
          <w:tcPr>
            <w:tcW w:w="859" w:type="dxa"/>
            <w:gridSpan w:val="2"/>
            <w:vAlign w:val="center"/>
          </w:tcPr>
          <w:p w:rsidR="00D47BFB" w:rsidRDefault="00D47BFB">
            <w:pPr>
              <w:autoSpaceDN w:val="0"/>
              <w:jc w:val="center"/>
              <w:rPr>
                <w:rFonts w:ascii="??_GB2312" w:hAnsi="??_GB2312"/>
                <w:sz w:val="28"/>
              </w:rPr>
            </w:pPr>
          </w:p>
        </w:tc>
        <w:tc>
          <w:tcPr>
            <w:tcW w:w="887" w:type="dxa"/>
            <w:vAlign w:val="center"/>
          </w:tcPr>
          <w:p w:rsidR="00D47BFB" w:rsidRDefault="00D47BFB">
            <w:pPr>
              <w:autoSpaceDN w:val="0"/>
              <w:jc w:val="center"/>
              <w:rPr>
                <w:rFonts w:ascii="??_GB2312" w:hAnsi="??_GB2312"/>
                <w:sz w:val="28"/>
              </w:rPr>
            </w:pPr>
          </w:p>
        </w:tc>
        <w:tc>
          <w:tcPr>
            <w:tcW w:w="1007" w:type="dxa"/>
            <w:vAlign w:val="center"/>
          </w:tcPr>
          <w:p w:rsidR="00D47BFB" w:rsidRDefault="00D47BFB">
            <w:pPr>
              <w:autoSpaceDN w:val="0"/>
              <w:jc w:val="center"/>
              <w:rPr>
                <w:rFonts w:ascii="??_GB2312" w:hAnsi="??_GB2312"/>
                <w:sz w:val="28"/>
              </w:rPr>
            </w:pPr>
          </w:p>
        </w:tc>
        <w:tc>
          <w:tcPr>
            <w:tcW w:w="860" w:type="dxa"/>
            <w:gridSpan w:val="2"/>
            <w:vAlign w:val="center"/>
          </w:tcPr>
          <w:p w:rsidR="00D47BFB" w:rsidRDefault="00D47BFB">
            <w:pPr>
              <w:autoSpaceDN w:val="0"/>
              <w:jc w:val="center"/>
              <w:rPr>
                <w:rFonts w:ascii="??_GB2312" w:hAnsi="??_GB2312"/>
                <w:sz w:val="28"/>
              </w:rPr>
            </w:pPr>
          </w:p>
        </w:tc>
        <w:tc>
          <w:tcPr>
            <w:tcW w:w="863" w:type="dxa"/>
            <w:vAlign w:val="center"/>
          </w:tcPr>
          <w:p w:rsidR="00D47BFB" w:rsidRDefault="00D47BFB">
            <w:pPr>
              <w:autoSpaceDN w:val="0"/>
              <w:jc w:val="center"/>
              <w:rPr>
                <w:rFonts w:ascii="??_GB2312" w:hAnsi="??_GB2312"/>
                <w:sz w:val="28"/>
              </w:rPr>
            </w:pPr>
          </w:p>
        </w:tc>
        <w:tc>
          <w:tcPr>
            <w:tcW w:w="1375" w:type="dxa"/>
            <w:vAlign w:val="center"/>
          </w:tcPr>
          <w:p w:rsidR="00D47BFB" w:rsidRDefault="00D47BFB">
            <w:pPr>
              <w:autoSpaceDN w:val="0"/>
              <w:jc w:val="center"/>
              <w:rPr>
                <w:rFonts w:ascii="??_GB2312" w:hAnsi="??_GB2312"/>
                <w:sz w:val="28"/>
              </w:rPr>
            </w:pPr>
          </w:p>
        </w:tc>
      </w:tr>
    </w:tbl>
    <w:p w:rsidR="00D47BFB" w:rsidRDefault="00D47BFB">
      <w:pPr>
        <w:rPr>
          <w:rFonts w:ascii="宋体" w:hAnsi="宋体" w:cs="宋体"/>
          <w:sz w:val="28"/>
          <w:szCs w:val="28"/>
        </w:rPr>
      </w:pPr>
    </w:p>
    <w:p w:rsidR="00D47BFB" w:rsidRDefault="005205A2">
      <w:pPr>
        <w:autoSpaceDN w:val="0"/>
        <w:jc w:val="left"/>
        <w:rPr>
          <w:rFonts w:ascii="仿宋_GB2312" w:hAnsi="仿宋_GB2312" w:cs="仿宋_GB2312"/>
          <w:sz w:val="28"/>
          <w:szCs w:val="28"/>
        </w:rPr>
      </w:pPr>
      <w:r>
        <w:rPr>
          <w:rFonts w:ascii="宋体" w:hAnsi="宋体" w:cs="宋体" w:hint="eastAsia"/>
          <w:sz w:val="28"/>
          <w:szCs w:val="28"/>
        </w:rPr>
        <w:t>注：各校</w:t>
      </w:r>
      <w:r>
        <w:rPr>
          <w:rFonts w:ascii="宋体" w:hAnsi="宋体" w:cs="宋体" w:hint="eastAsia"/>
          <w:sz w:val="28"/>
          <w:szCs w:val="28"/>
        </w:rPr>
        <w:t>务</w:t>
      </w:r>
      <w:proofErr w:type="gramStart"/>
      <w:r>
        <w:rPr>
          <w:rFonts w:ascii="宋体" w:hAnsi="宋体" w:cs="宋体" w:hint="eastAsia"/>
          <w:sz w:val="28"/>
          <w:szCs w:val="28"/>
        </w:rPr>
        <w:t>必按照</w:t>
      </w:r>
      <w:proofErr w:type="gramEnd"/>
      <w:r>
        <w:rPr>
          <w:rFonts w:ascii="宋体" w:hAnsi="宋体" w:cs="宋体" w:hint="eastAsia"/>
          <w:sz w:val="28"/>
          <w:szCs w:val="28"/>
        </w:rPr>
        <w:t>此表格式认真填写，并于</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13</w:t>
      </w:r>
      <w:r>
        <w:rPr>
          <w:rFonts w:ascii="宋体" w:hAnsi="宋体" w:cs="宋体" w:hint="eastAsia"/>
          <w:sz w:val="28"/>
          <w:szCs w:val="28"/>
        </w:rPr>
        <w:t>日前</w:t>
      </w:r>
      <w:r>
        <w:rPr>
          <w:rFonts w:ascii="宋体" w:hAnsi="宋体" w:cs="宋体" w:hint="eastAsia"/>
          <w:sz w:val="28"/>
          <w:szCs w:val="28"/>
        </w:rPr>
        <w:t>上报</w:t>
      </w:r>
      <w:r>
        <w:rPr>
          <w:rFonts w:hint="eastAsia"/>
          <w:color w:val="000000"/>
          <w:sz w:val="28"/>
          <w:szCs w:val="28"/>
        </w:rPr>
        <w:t>教研室高中组邮箱（</w:t>
      </w:r>
      <w:r>
        <w:rPr>
          <w:rFonts w:hint="eastAsia"/>
          <w:color w:val="000000"/>
          <w:sz w:val="28"/>
          <w:szCs w:val="28"/>
        </w:rPr>
        <w:t>pcjysgzz@163.com</w:t>
      </w:r>
      <w:r>
        <w:rPr>
          <w:rFonts w:hint="eastAsia"/>
          <w:color w:val="000000"/>
          <w:sz w:val="28"/>
          <w:szCs w:val="28"/>
        </w:rPr>
        <w:t>）。</w:t>
      </w:r>
    </w:p>
    <w:p w:rsidR="00D47BFB" w:rsidRDefault="00D47BFB">
      <w:pPr>
        <w:rPr>
          <w:rFonts w:ascii="宋体" w:hAnsi="宋体" w:cs="宋体"/>
          <w:sz w:val="28"/>
          <w:szCs w:val="28"/>
        </w:rPr>
      </w:pPr>
    </w:p>
    <w:p w:rsidR="00D47BFB" w:rsidRDefault="005205A2">
      <w:pPr>
        <w:autoSpaceDN w:val="0"/>
        <w:rPr>
          <w:rFonts w:ascii="仿宋_GB2312" w:eastAsia="仿宋_GB2312" w:hAnsi="仿宋_GB2312" w:cs="仿宋_GB2312"/>
          <w:sz w:val="28"/>
        </w:rPr>
      </w:pPr>
      <w:r>
        <w:rPr>
          <w:rFonts w:ascii="仿宋_GB2312" w:eastAsia="仿宋_GB2312" w:hAnsi="仿宋_GB2312" w:cs="仿宋_GB2312" w:hint="eastAsia"/>
          <w:sz w:val="28"/>
        </w:rPr>
        <w:lastRenderedPageBreak/>
        <w:t>附件</w:t>
      </w:r>
      <w:r>
        <w:rPr>
          <w:rFonts w:ascii="仿宋_GB2312" w:eastAsia="仿宋_GB2312" w:hAnsi="仿宋_GB2312" w:cs="仿宋_GB2312"/>
          <w:sz w:val="28"/>
        </w:rPr>
        <w:t>3</w:t>
      </w:r>
      <w:r>
        <w:rPr>
          <w:rFonts w:ascii="仿宋_GB2312" w:eastAsia="仿宋_GB2312" w:hAnsi="仿宋_GB2312" w:cs="仿宋_GB2312" w:hint="eastAsia"/>
          <w:sz w:val="28"/>
        </w:rPr>
        <w:t>：</w:t>
      </w:r>
      <w:r>
        <w:rPr>
          <w:rFonts w:ascii="仿宋_GB2312" w:eastAsia="仿宋_GB2312" w:hAnsi="仿宋_GB2312" w:cs="仿宋_GB2312" w:hint="eastAsia"/>
          <w:sz w:val="28"/>
        </w:rPr>
        <w:t xml:space="preserve">    </w:t>
      </w:r>
    </w:p>
    <w:p w:rsidR="00D47BFB" w:rsidRDefault="005205A2">
      <w:pPr>
        <w:autoSpaceDN w:val="0"/>
        <w:jc w:val="center"/>
        <w:rPr>
          <w:rFonts w:ascii="宋体" w:hAnsi="宋体" w:cs="宋体"/>
          <w:sz w:val="32"/>
        </w:rPr>
      </w:pPr>
      <w:r>
        <w:rPr>
          <w:rFonts w:ascii="宋体" w:hAnsi="宋体" w:hint="eastAsia"/>
          <w:color w:val="000000"/>
          <w:sz w:val="28"/>
          <w:szCs w:val="27"/>
        </w:rPr>
        <w:t>蒲城县</w:t>
      </w:r>
      <w:r>
        <w:rPr>
          <w:rFonts w:ascii="宋体" w:hAnsi="宋体" w:hint="eastAsia"/>
          <w:color w:val="000000"/>
          <w:sz w:val="28"/>
          <w:szCs w:val="27"/>
        </w:rPr>
        <w:t>202</w:t>
      </w:r>
      <w:r>
        <w:rPr>
          <w:rFonts w:ascii="宋体" w:hAnsi="宋体" w:hint="eastAsia"/>
          <w:color w:val="000000"/>
          <w:sz w:val="28"/>
          <w:szCs w:val="27"/>
        </w:rPr>
        <w:t>3</w:t>
      </w:r>
      <w:r>
        <w:rPr>
          <w:rFonts w:ascii="宋体" w:hAnsi="宋体" w:hint="eastAsia"/>
          <w:color w:val="000000"/>
          <w:sz w:val="28"/>
          <w:szCs w:val="27"/>
        </w:rPr>
        <w:t>届高三教学质量检测</w:t>
      </w:r>
      <w:r>
        <w:rPr>
          <w:rFonts w:ascii="宋体" w:hAnsi="宋体"/>
          <w:color w:val="000000"/>
          <w:sz w:val="28"/>
          <w:szCs w:val="27"/>
        </w:rPr>
        <w:t>各校学生考号区间</w:t>
      </w:r>
    </w:p>
    <w:p w:rsidR="00D47BFB" w:rsidRDefault="00D47BFB">
      <w:pPr>
        <w:rPr>
          <w:rFonts w:ascii="宋体" w:hAnsi="宋体" w:cs="宋体"/>
          <w:sz w:val="28"/>
          <w:szCs w:val="28"/>
        </w:rPr>
      </w:pPr>
    </w:p>
    <w:p w:rsidR="00D47BFB" w:rsidRDefault="00D47BFB">
      <w:pPr>
        <w:rPr>
          <w:rFonts w:ascii="宋体" w:hAnsi="宋体" w:cs="宋体"/>
          <w:sz w:val="28"/>
          <w:szCs w:val="28"/>
        </w:rPr>
      </w:pPr>
    </w:p>
    <w:p w:rsidR="00D47BFB" w:rsidRDefault="00D47BFB">
      <w:pPr>
        <w:autoSpaceDN w:val="0"/>
        <w:rPr>
          <w:rFonts w:ascii="仿宋_GB2312" w:eastAsia="仿宋_GB2312" w:hAnsi="仿宋_GB2312" w:cs="仿宋_GB2312"/>
          <w:sz w:val="28"/>
        </w:rPr>
      </w:pPr>
    </w:p>
    <w:tbl>
      <w:tblPr>
        <w:tblpPr w:leftFromText="180" w:rightFromText="180" w:vertAnchor="page" w:horzAnchor="page" w:tblpXSpec="center" w:tblpY="3519"/>
        <w:tblW w:w="0" w:type="auto"/>
        <w:jc w:val="center"/>
        <w:tblLayout w:type="fixed"/>
        <w:tblLook w:val="04A0" w:firstRow="1" w:lastRow="0" w:firstColumn="1" w:lastColumn="0" w:noHBand="0" w:noVBand="1"/>
      </w:tblPr>
      <w:tblGrid>
        <w:gridCol w:w="2221"/>
        <w:gridCol w:w="6999"/>
      </w:tblGrid>
      <w:tr w:rsidR="00D47BFB">
        <w:trPr>
          <w:trHeight w:val="931"/>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学校</w:t>
            </w:r>
          </w:p>
        </w:tc>
        <w:tc>
          <w:tcPr>
            <w:tcW w:w="6999" w:type="dxa"/>
            <w:tcBorders>
              <w:top w:val="single" w:sz="4" w:space="0" w:color="000000"/>
              <w:left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文科编号</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尧山中学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0</w:t>
            </w:r>
            <w:r>
              <w:rPr>
                <w:rFonts w:ascii="仿宋_GB2312" w:eastAsia="仿宋_GB2312" w:hAnsi="仿宋_GB2312" w:cs="仿宋_GB2312"/>
                <w:color w:val="000000"/>
                <w:sz w:val="24"/>
              </w:rPr>
              <w:t>001--</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20</w:t>
            </w:r>
            <w:r>
              <w:rPr>
                <w:rFonts w:ascii="仿宋_GB2312" w:eastAsia="仿宋_GB2312" w:hAnsi="仿宋_GB2312" w:cs="仿宋_GB2312"/>
                <w:color w:val="000000"/>
                <w:sz w:val="24"/>
              </w:rPr>
              <w:t>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桥山中学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2001</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3000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第三</w:t>
            </w:r>
            <w:r>
              <w:rPr>
                <w:rFonts w:ascii="仿宋_GB2312" w:eastAsia="仿宋_GB2312" w:hAnsi="仿宋_GB2312" w:cs="仿宋_GB2312" w:hint="eastAsia"/>
                <w:color w:val="000000"/>
                <w:sz w:val="24"/>
              </w:rPr>
              <w:t>高</w:t>
            </w:r>
            <w:r>
              <w:rPr>
                <w:rFonts w:ascii="仿宋_GB2312" w:eastAsia="仿宋_GB2312" w:hAnsi="仿宋_GB2312" w:cs="仿宋_GB2312" w:hint="eastAsia"/>
                <w:color w:val="000000"/>
                <w:sz w:val="24"/>
              </w:rPr>
              <w:t>中</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300</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400</w:t>
            </w:r>
            <w:r>
              <w:rPr>
                <w:rFonts w:ascii="仿宋_GB2312" w:eastAsia="仿宋_GB2312" w:hAnsi="仿宋_GB2312" w:cs="仿宋_GB2312"/>
                <w:color w:val="000000"/>
                <w:sz w:val="24"/>
              </w:rPr>
              <w:t>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蒲城中学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400</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50</w:t>
            </w:r>
            <w:r>
              <w:rPr>
                <w:rFonts w:ascii="仿宋_GB2312" w:eastAsia="仿宋_GB2312" w:hAnsi="仿宋_GB2312" w:cs="仿宋_GB2312"/>
                <w:color w:val="000000"/>
                <w:sz w:val="24"/>
              </w:rPr>
              <w:t>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兴华学校</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001--</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0611</w:t>
            </w:r>
            <w:r>
              <w:rPr>
                <w:rFonts w:ascii="仿宋_GB2312" w:eastAsia="仿宋_GB2312" w:hAnsi="仿宋_GB2312" w:cs="仿宋_GB2312" w:hint="eastAsia"/>
                <w:color w:val="000000"/>
                <w:sz w:val="24"/>
              </w:rPr>
              <w:t>60</w:t>
            </w:r>
            <w:r>
              <w:rPr>
                <w:rFonts w:ascii="仿宋_GB2312" w:eastAsia="仿宋_GB2312" w:hAnsi="仿宋_GB2312" w:cs="仿宋_GB2312"/>
                <w:color w:val="000000"/>
                <w:sz w:val="24"/>
              </w:rPr>
              <w:t>00</w:t>
            </w:r>
          </w:p>
        </w:tc>
      </w:tr>
      <w:tr w:rsidR="00D47BFB">
        <w:trPr>
          <w:trHeight w:val="720"/>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学校</w:t>
            </w:r>
          </w:p>
        </w:tc>
        <w:tc>
          <w:tcPr>
            <w:tcW w:w="6999" w:type="dxa"/>
            <w:tcBorders>
              <w:top w:val="single" w:sz="4" w:space="0" w:color="000000"/>
              <w:left w:val="single" w:sz="4" w:space="0" w:color="000000"/>
              <w:right w:val="single" w:sz="4" w:space="0" w:color="000000"/>
            </w:tcBorders>
            <w:vAlign w:val="center"/>
          </w:tcPr>
          <w:p w:rsidR="00D47BFB" w:rsidRDefault="005205A2">
            <w:pPr>
              <w:autoSpaceDN w:val="0"/>
              <w:jc w:val="center"/>
              <w:textAlignment w:val="center"/>
            </w:pPr>
            <w:r>
              <w:rPr>
                <w:rFonts w:ascii="仿宋_GB2312" w:eastAsia="仿宋_GB2312" w:hAnsi="仿宋_GB2312" w:cs="仿宋_GB2312" w:hint="eastAsia"/>
                <w:color w:val="000000"/>
                <w:sz w:val="24"/>
              </w:rPr>
              <w:t>理科编号</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尧山中学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06150001--</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2000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桥山中学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2001</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3000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第三</w:t>
            </w:r>
            <w:r>
              <w:rPr>
                <w:rFonts w:ascii="仿宋_GB2312" w:eastAsia="仿宋_GB2312" w:hAnsi="仿宋_GB2312" w:cs="仿宋_GB2312" w:hint="eastAsia"/>
                <w:color w:val="000000"/>
                <w:sz w:val="24"/>
              </w:rPr>
              <w:t>高</w:t>
            </w:r>
            <w:r>
              <w:rPr>
                <w:rFonts w:ascii="仿宋_GB2312" w:eastAsia="仿宋_GB2312" w:hAnsi="仿宋_GB2312" w:cs="仿宋_GB2312" w:hint="eastAsia"/>
                <w:color w:val="000000"/>
                <w:sz w:val="24"/>
              </w:rPr>
              <w:t>中</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3001</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4000</w:t>
            </w:r>
          </w:p>
        </w:tc>
      </w:tr>
      <w:tr w:rsidR="00D47BFB">
        <w:trPr>
          <w:trHeight w:val="585"/>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蒲城中学</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4001</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5000</w:t>
            </w:r>
          </w:p>
        </w:tc>
      </w:tr>
      <w:tr w:rsidR="00D47BFB">
        <w:trPr>
          <w:trHeight w:val="624"/>
          <w:jc w:val="center"/>
        </w:trPr>
        <w:tc>
          <w:tcPr>
            <w:tcW w:w="2221"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兴华学校</w:t>
            </w:r>
          </w:p>
        </w:tc>
        <w:tc>
          <w:tcPr>
            <w:tcW w:w="6999" w:type="dxa"/>
            <w:tcBorders>
              <w:top w:val="single" w:sz="4" w:space="0" w:color="000000"/>
              <w:left w:val="single" w:sz="4" w:space="0" w:color="000000"/>
              <w:bottom w:val="single" w:sz="4" w:space="0" w:color="000000"/>
              <w:right w:val="single" w:sz="4" w:space="0" w:color="000000"/>
            </w:tcBorders>
            <w:vAlign w:val="center"/>
          </w:tcPr>
          <w:p w:rsidR="00D47BFB" w:rsidRDefault="005205A2">
            <w:pPr>
              <w:autoSpaceDN w:val="0"/>
              <w:jc w:val="center"/>
              <w:textAlignment w:val="center"/>
            </w:pP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5001</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23</w:t>
            </w:r>
            <w:r>
              <w:rPr>
                <w:rFonts w:ascii="仿宋_GB2312" w:eastAsia="仿宋_GB2312" w:hAnsi="仿宋_GB2312" w:cs="仿宋_GB2312"/>
                <w:color w:val="000000"/>
                <w:sz w:val="24"/>
              </w:rPr>
              <w:t>0615</w:t>
            </w:r>
            <w:r>
              <w:rPr>
                <w:rFonts w:ascii="仿宋_GB2312" w:eastAsia="仿宋_GB2312" w:hAnsi="仿宋_GB2312" w:cs="仿宋_GB2312" w:hint="eastAsia"/>
                <w:color w:val="000000"/>
                <w:sz w:val="24"/>
              </w:rPr>
              <w:t>6000</w:t>
            </w:r>
          </w:p>
        </w:tc>
      </w:tr>
    </w:tbl>
    <w:p w:rsidR="00D47BFB" w:rsidRDefault="00D47BFB">
      <w:pPr>
        <w:rPr>
          <w:rFonts w:ascii="宋体" w:hAnsi="宋体" w:cs="宋体"/>
          <w:sz w:val="28"/>
          <w:szCs w:val="28"/>
        </w:rPr>
      </w:pPr>
    </w:p>
    <w:p w:rsidR="00D47BFB" w:rsidRDefault="00D47BFB">
      <w:pPr>
        <w:rPr>
          <w:rFonts w:ascii="宋体" w:hAnsi="宋体" w:cs="宋体"/>
          <w:sz w:val="28"/>
          <w:szCs w:val="28"/>
        </w:rPr>
      </w:pPr>
    </w:p>
    <w:p w:rsidR="00D47BFB" w:rsidRDefault="00D47BFB">
      <w:pPr>
        <w:rPr>
          <w:rFonts w:ascii="宋体" w:hAnsi="宋体" w:cs="宋体"/>
          <w:sz w:val="28"/>
          <w:szCs w:val="28"/>
        </w:rPr>
      </w:pPr>
    </w:p>
    <w:p w:rsidR="00D47BFB" w:rsidRDefault="005205A2">
      <w:pPr>
        <w:tabs>
          <w:tab w:val="left" w:pos="1620"/>
        </w:tabs>
        <w:spacing w:line="520" w:lineRule="exact"/>
        <w:rPr>
          <w:rFonts w:ascii="宋体" w:hAnsi="宋体" w:cs="宋体"/>
          <w:sz w:val="28"/>
        </w:rPr>
      </w:pPr>
      <w:r>
        <w:rPr>
          <w:rFonts w:ascii="宋体" w:hAnsi="宋体" w:cs="宋体" w:hint="eastAsia"/>
          <w:sz w:val="28"/>
        </w:rPr>
        <w:t>附件</w:t>
      </w:r>
      <w:r>
        <w:rPr>
          <w:rFonts w:ascii="??_GB2312" w:hAnsi="??_GB2312"/>
          <w:sz w:val="28"/>
        </w:rPr>
        <w:t>4</w:t>
      </w:r>
      <w:r>
        <w:rPr>
          <w:rFonts w:ascii="宋体" w:hAnsi="宋体" w:cs="宋体" w:hint="eastAsia"/>
          <w:sz w:val="28"/>
        </w:rPr>
        <w:t>：</w:t>
      </w:r>
    </w:p>
    <w:p w:rsidR="00D47BFB" w:rsidRDefault="005205A2">
      <w:pPr>
        <w:tabs>
          <w:tab w:val="left" w:pos="1620"/>
        </w:tabs>
        <w:spacing w:line="520" w:lineRule="exact"/>
        <w:rPr>
          <w:rFonts w:ascii="??_GB2312" w:hAnsi="??_GB2312"/>
          <w:sz w:val="28"/>
          <w:szCs w:val="32"/>
        </w:rPr>
      </w:pPr>
      <w:r>
        <w:rPr>
          <w:rFonts w:ascii="??_GB2312" w:hAnsi="??_GB2312"/>
          <w:sz w:val="28"/>
          <w:szCs w:val="32"/>
        </w:rPr>
        <w:t>20</w:t>
      </w:r>
      <w:r>
        <w:rPr>
          <w:rFonts w:ascii="??_GB2312" w:hAnsi="??_GB2312" w:hint="eastAsia"/>
          <w:sz w:val="28"/>
          <w:szCs w:val="32"/>
        </w:rPr>
        <w:t>2</w:t>
      </w:r>
      <w:r>
        <w:rPr>
          <w:rFonts w:ascii="??_GB2312" w:hAnsi="??_GB2312" w:hint="eastAsia"/>
          <w:sz w:val="28"/>
          <w:szCs w:val="32"/>
        </w:rPr>
        <w:t>3</w:t>
      </w:r>
      <w:r>
        <w:rPr>
          <w:rFonts w:ascii="宋体" w:hAnsi="宋体" w:cs="宋体" w:hint="eastAsia"/>
          <w:sz w:val="28"/>
          <w:szCs w:val="32"/>
        </w:rPr>
        <w:t>年</w:t>
      </w:r>
      <w:r>
        <w:rPr>
          <w:rFonts w:ascii="??_GB2312" w:hAnsi="??_GB2312"/>
          <w:sz w:val="28"/>
          <w:szCs w:val="32"/>
        </w:rPr>
        <w:t>1</w:t>
      </w:r>
      <w:r>
        <w:rPr>
          <w:rFonts w:ascii="宋体" w:hAnsi="宋体" w:cs="宋体" w:hint="eastAsia"/>
          <w:sz w:val="28"/>
          <w:szCs w:val="32"/>
        </w:rPr>
        <w:t>月市</w:t>
      </w:r>
      <w:proofErr w:type="gramStart"/>
      <w:r>
        <w:rPr>
          <w:rFonts w:ascii="宋体" w:hAnsi="宋体" w:cs="宋体" w:hint="eastAsia"/>
          <w:sz w:val="28"/>
          <w:szCs w:val="32"/>
        </w:rPr>
        <w:t>一</w:t>
      </w:r>
      <w:proofErr w:type="gramEnd"/>
      <w:r>
        <w:rPr>
          <w:rFonts w:ascii="宋体" w:hAnsi="宋体" w:cs="宋体" w:hint="eastAsia"/>
          <w:sz w:val="28"/>
          <w:szCs w:val="32"/>
        </w:rPr>
        <w:t>模检测录入格式：</w:t>
      </w:r>
    </w:p>
    <w:tbl>
      <w:tblPr>
        <w:tblpPr w:leftFromText="180" w:rightFromText="180" w:vertAnchor="text" w:horzAnchor="page" w:tblpXSpec="center" w:tblpY="551"/>
        <w:tblOverlap w:val="neve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51"/>
        <w:gridCol w:w="704"/>
        <w:gridCol w:w="731"/>
        <w:gridCol w:w="874"/>
        <w:gridCol w:w="600"/>
        <w:gridCol w:w="585"/>
        <w:gridCol w:w="555"/>
        <w:gridCol w:w="590"/>
        <w:gridCol w:w="1045"/>
        <w:gridCol w:w="1045"/>
        <w:gridCol w:w="947"/>
        <w:gridCol w:w="726"/>
      </w:tblGrid>
      <w:tr w:rsidR="00D47BFB">
        <w:trPr>
          <w:trHeight w:val="2050"/>
          <w:jc w:val="center"/>
        </w:trPr>
        <w:tc>
          <w:tcPr>
            <w:tcW w:w="699" w:type="dxa"/>
            <w:vAlign w:val="center"/>
          </w:tcPr>
          <w:p w:rsidR="00D47BFB" w:rsidRDefault="005205A2">
            <w:pPr>
              <w:spacing w:line="520" w:lineRule="exact"/>
              <w:jc w:val="center"/>
              <w:rPr>
                <w:rFonts w:ascii="宋体" w:hAnsi="宋体"/>
                <w:sz w:val="24"/>
              </w:rPr>
            </w:pPr>
            <w:r>
              <w:rPr>
                <w:rFonts w:ascii="宋体" w:hAnsi="宋体" w:cs="宋体" w:hint="eastAsia"/>
                <w:sz w:val="24"/>
              </w:rPr>
              <w:t>考号</w:t>
            </w:r>
          </w:p>
        </w:tc>
        <w:tc>
          <w:tcPr>
            <w:tcW w:w="851" w:type="dxa"/>
            <w:vAlign w:val="center"/>
          </w:tcPr>
          <w:p w:rsidR="00D47BFB" w:rsidRDefault="005205A2">
            <w:pPr>
              <w:spacing w:line="520" w:lineRule="exact"/>
              <w:jc w:val="center"/>
              <w:rPr>
                <w:rFonts w:ascii="宋体" w:hAnsi="宋体"/>
                <w:sz w:val="24"/>
              </w:rPr>
            </w:pPr>
            <w:r>
              <w:rPr>
                <w:rFonts w:ascii="宋体" w:hAnsi="宋体" w:cs="宋体" w:hint="eastAsia"/>
                <w:sz w:val="24"/>
              </w:rPr>
              <w:t>县（市、区）</w:t>
            </w:r>
          </w:p>
        </w:tc>
        <w:tc>
          <w:tcPr>
            <w:tcW w:w="704" w:type="dxa"/>
            <w:vAlign w:val="center"/>
          </w:tcPr>
          <w:p w:rsidR="00D47BFB" w:rsidRDefault="005205A2">
            <w:pPr>
              <w:spacing w:line="520" w:lineRule="exact"/>
              <w:jc w:val="center"/>
              <w:rPr>
                <w:rFonts w:ascii="宋体" w:hAnsi="宋体"/>
                <w:sz w:val="24"/>
              </w:rPr>
            </w:pPr>
            <w:r>
              <w:rPr>
                <w:rFonts w:ascii="宋体" w:hAnsi="宋体" w:cs="宋体" w:hint="eastAsia"/>
                <w:sz w:val="24"/>
              </w:rPr>
              <w:t>学校</w:t>
            </w:r>
          </w:p>
        </w:tc>
        <w:tc>
          <w:tcPr>
            <w:tcW w:w="731" w:type="dxa"/>
            <w:vAlign w:val="center"/>
          </w:tcPr>
          <w:p w:rsidR="00D47BFB" w:rsidRDefault="005205A2">
            <w:pPr>
              <w:spacing w:line="520" w:lineRule="exact"/>
              <w:jc w:val="center"/>
              <w:rPr>
                <w:rFonts w:ascii="宋体" w:hAnsi="宋体"/>
                <w:sz w:val="24"/>
              </w:rPr>
            </w:pPr>
            <w:r>
              <w:rPr>
                <w:rFonts w:ascii="宋体" w:hAnsi="宋体" w:cs="宋体" w:hint="eastAsia"/>
                <w:sz w:val="24"/>
              </w:rPr>
              <w:t>班级</w:t>
            </w:r>
          </w:p>
        </w:tc>
        <w:tc>
          <w:tcPr>
            <w:tcW w:w="874" w:type="dxa"/>
            <w:vAlign w:val="center"/>
          </w:tcPr>
          <w:p w:rsidR="00D47BFB" w:rsidRDefault="005205A2">
            <w:pPr>
              <w:spacing w:line="520" w:lineRule="exact"/>
              <w:rPr>
                <w:rFonts w:ascii="宋体" w:hAnsi="宋体" w:cs="宋体"/>
                <w:sz w:val="24"/>
              </w:rPr>
            </w:pPr>
            <w:r>
              <w:rPr>
                <w:rFonts w:ascii="宋体" w:hAnsi="宋体" w:cs="宋体" w:hint="eastAsia"/>
                <w:sz w:val="24"/>
              </w:rPr>
              <w:t>应届</w:t>
            </w:r>
            <w:r>
              <w:rPr>
                <w:rFonts w:ascii="宋体" w:hAnsi="宋体" w:cs="宋体" w:hint="eastAsia"/>
                <w:sz w:val="24"/>
              </w:rPr>
              <w:t>/</w:t>
            </w:r>
            <w:r>
              <w:rPr>
                <w:rFonts w:ascii="宋体" w:hAnsi="宋体" w:cs="宋体" w:hint="eastAsia"/>
                <w:sz w:val="24"/>
              </w:rPr>
              <w:t>往届</w:t>
            </w:r>
          </w:p>
        </w:tc>
        <w:tc>
          <w:tcPr>
            <w:tcW w:w="600" w:type="dxa"/>
            <w:vAlign w:val="center"/>
          </w:tcPr>
          <w:p w:rsidR="00D47BFB" w:rsidRDefault="005205A2">
            <w:pPr>
              <w:spacing w:line="520" w:lineRule="exact"/>
              <w:jc w:val="center"/>
              <w:rPr>
                <w:rFonts w:ascii="宋体" w:hAnsi="宋体"/>
                <w:sz w:val="24"/>
              </w:rPr>
            </w:pPr>
            <w:r>
              <w:rPr>
                <w:rFonts w:ascii="宋体" w:hAnsi="宋体" w:cs="宋体" w:hint="eastAsia"/>
                <w:sz w:val="24"/>
              </w:rPr>
              <w:t>姓名</w:t>
            </w:r>
          </w:p>
        </w:tc>
        <w:tc>
          <w:tcPr>
            <w:tcW w:w="585" w:type="dxa"/>
            <w:vAlign w:val="center"/>
          </w:tcPr>
          <w:p w:rsidR="00D47BFB" w:rsidRDefault="005205A2">
            <w:pPr>
              <w:spacing w:line="520" w:lineRule="exact"/>
              <w:jc w:val="center"/>
              <w:rPr>
                <w:rFonts w:ascii="宋体" w:hAnsi="宋体"/>
                <w:sz w:val="24"/>
              </w:rPr>
            </w:pPr>
            <w:r>
              <w:rPr>
                <w:rFonts w:ascii="宋体" w:hAnsi="宋体" w:cs="宋体" w:hint="eastAsia"/>
                <w:sz w:val="24"/>
              </w:rPr>
              <w:t>语文</w:t>
            </w:r>
          </w:p>
        </w:tc>
        <w:tc>
          <w:tcPr>
            <w:tcW w:w="555" w:type="dxa"/>
            <w:vAlign w:val="center"/>
          </w:tcPr>
          <w:p w:rsidR="00D47BFB" w:rsidRDefault="005205A2">
            <w:pPr>
              <w:spacing w:line="520" w:lineRule="exact"/>
              <w:jc w:val="center"/>
              <w:rPr>
                <w:rFonts w:ascii="宋体" w:hAnsi="宋体"/>
                <w:sz w:val="24"/>
              </w:rPr>
            </w:pPr>
            <w:r>
              <w:rPr>
                <w:rFonts w:ascii="宋体" w:hAnsi="宋体" w:cs="宋体" w:hint="eastAsia"/>
                <w:sz w:val="24"/>
              </w:rPr>
              <w:t>数学</w:t>
            </w:r>
          </w:p>
        </w:tc>
        <w:tc>
          <w:tcPr>
            <w:tcW w:w="590" w:type="dxa"/>
            <w:vAlign w:val="center"/>
          </w:tcPr>
          <w:p w:rsidR="00D47BFB" w:rsidRDefault="005205A2">
            <w:pPr>
              <w:spacing w:line="520" w:lineRule="exact"/>
              <w:jc w:val="center"/>
              <w:rPr>
                <w:rFonts w:ascii="宋体" w:hAnsi="宋体"/>
                <w:sz w:val="24"/>
              </w:rPr>
            </w:pPr>
            <w:r>
              <w:rPr>
                <w:rFonts w:ascii="宋体" w:hAnsi="宋体" w:cs="宋体" w:hint="eastAsia"/>
                <w:sz w:val="24"/>
              </w:rPr>
              <w:t>英语</w:t>
            </w:r>
          </w:p>
        </w:tc>
        <w:tc>
          <w:tcPr>
            <w:tcW w:w="1045" w:type="dxa"/>
            <w:vAlign w:val="center"/>
          </w:tcPr>
          <w:p w:rsidR="00D47BFB" w:rsidRDefault="005205A2">
            <w:pPr>
              <w:spacing w:line="520" w:lineRule="exact"/>
              <w:jc w:val="center"/>
              <w:rPr>
                <w:rFonts w:ascii="宋体" w:hAnsi="宋体"/>
                <w:sz w:val="24"/>
              </w:rPr>
            </w:pPr>
            <w:r>
              <w:rPr>
                <w:rFonts w:ascii="宋体" w:hAnsi="宋体" w:cs="宋体" w:hint="eastAsia"/>
                <w:sz w:val="24"/>
              </w:rPr>
              <w:t>物理</w:t>
            </w:r>
            <w:r>
              <w:rPr>
                <w:rFonts w:ascii="宋体" w:hAnsi="宋体" w:hint="eastAsia"/>
                <w:kern w:val="0"/>
                <w:sz w:val="24"/>
              </w:rPr>
              <w:t>／</w:t>
            </w:r>
            <w:r>
              <w:rPr>
                <w:rFonts w:ascii="宋体" w:hAnsi="宋体" w:cs="宋体" w:hint="eastAsia"/>
                <w:sz w:val="24"/>
              </w:rPr>
              <w:t>政治</w:t>
            </w:r>
          </w:p>
        </w:tc>
        <w:tc>
          <w:tcPr>
            <w:tcW w:w="1045" w:type="dxa"/>
            <w:vAlign w:val="center"/>
          </w:tcPr>
          <w:p w:rsidR="00D47BFB" w:rsidRDefault="005205A2">
            <w:pPr>
              <w:spacing w:line="520" w:lineRule="exact"/>
              <w:jc w:val="center"/>
              <w:rPr>
                <w:rFonts w:ascii="宋体" w:hAnsi="宋体"/>
                <w:sz w:val="24"/>
              </w:rPr>
            </w:pPr>
            <w:r>
              <w:rPr>
                <w:rFonts w:ascii="宋体" w:hAnsi="宋体" w:cs="宋体" w:hint="eastAsia"/>
                <w:sz w:val="24"/>
              </w:rPr>
              <w:t>化学</w:t>
            </w:r>
            <w:r>
              <w:rPr>
                <w:rFonts w:ascii="宋体" w:hAnsi="宋体" w:hint="eastAsia"/>
                <w:kern w:val="0"/>
                <w:sz w:val="24"/>
              </w:rPr>
              <w:t>／</w:t>
            </w:r>
            <w:r>
              <w:rPr>
                <w:rFonts w:ascii="宋体" w:hAnsi="宋体" w:cs="宋体" w:hint="eastAsia"/>
                <w:sz w:val="24"/>
              </w:rPr>
              <w:t>历史</w:t>
            </w:r>
          </w:p>
        </w:tc>
        <w:tc>
          <w:tcPr>
            <w:tcW w:w="947" w:type="dxa"/>
            <w:vAlign w:val="center"/>
          </w:tcPr>
          <w:p w:rsidR="00D47BFB" w:rsidRDefault="005205A2">
            <w:pPr>
              <w:spacing w:line="520" w:lineRule="exact"/>
              <w:jc w:val="center"/>
              <w:rPr>
                <w:rFonts w:ascii="宋体" w:hAnsi="宋体"/>
                <w:sz w:val="24"/>
              </w:rPr>
            </w:pPr>
            <w:r>
              <w:rPr>
                <w:rFonts w:ascii="宋体" w:hAnsi="宋体" w:cs="宋体" w:hint="eastAsia"/>
                <w:sz w:val="24"/>
              </w:rPr>
              <w:t>生物</w:t>
            </w:r>
            <w:r>
              <w:rPr>
                <w:rFonts w:ascii="宋体" w:hAnsi="宋体" w:hint="eastAsia"/>
                <w:kern w:val="0"/>
                <w:sz w:val="24"/>
              </w:rPr>
              <w:t>／</w:t>
            </w:r>
          </w:p>
          <w:p w:rsidR="00D47BFB" w:rsidRDefault="005205A2">
            <w:pPr>
              <w:spacing w:line="520" w:lineRule="exact"/>
              <w:jc w:val="center"/>
              <w:rPr>
                <w:rFonts w:ascii="宋体" w:hAnsi="宋体"/>
                <w:sz w:val="24"/>
              </w:rPr>
            </w:pPr>
            <w:r>
              <w:rPr>
                <w:rFonts w:ascii="宋体" w:hAnsi="宋体" w:cs="宋体" w:hint="eastAsia"/>
                <w:sz w:val="24"/>
              </w:rPr>
              <w:t>地理</w:t>
            </w:r>
          </w:p>
        </w:tc>
        <w:tc>
          <w:tcPr>
            <w:tcW w:w="726" w:type="dxa"/>
            <w:vAlign w:val="center"/>
          </w:tcPr>
          <w:p w:rsidR="00D47BFB" w:rsidRDefault="005205A2">
            <w:pPr>
              <w:spacing w:line="520" w:lineRule="exact"/>
              <w:jc w:val="center"/>
              <w:rPr>
                <w:rFonts w:ascii="宋体" w:hAnsi="宋体"/>
                <w:sz w:val="24"/>
              </w:rPr>
            </w:pPr>
            <w:r>
              <w:rPr>
                <w:rFonts w:ascii="宋体" w:hAnsi="宋体" w:cs="宋体" w:hint="eastAsia"/>
                <w:sz w:val="24"/>
              </w:rPr>
              <w:t>总分</w:t>
            </w:r>
          </w:p>
        </w:tc>
      </w:tr>
      <w:tr w:rsidR="00D47BFB">
        <w:trPr>
          <w:trHeight w:val="1102"/>
          <w:jc w:val="center"/>
        </w:trPr>
        <w:tc>
          <w:tcPr>
            <w:tcW w:w="699" w:type="dxa"/>
          </w:tcPr>
          <w:p w:rsidR="00D47BFB" w:rsidRDefault="00D47BFB">
            <w:pPr>
              <w:spacing w:line="520" w:lineRule="exact"/>
              <w:jc w:val="center"/>
              <w:rPr>
                <w:rFonts w:ascii="??_GB2312" w:hAnsi="??_GB2312"/>
                <w:sz w:val="28"/>
                <w:szCs w:val="32"/>
              </w:rPr>
            </w:pPr>
          </w:p>
        </w:tc>
        <w:tc>
          <w:tcPr>
            <w:tcW w:w="851" w:type="dxa"/>
          </w:tcPr>
          <w:p w:rsidR="00D47BFB" w:rsidRDefault="00D47BFB">
            <w:pPr>
              <w:spacing w:line="520" w:lineRule="exact"/>
              <w:jc w:val="center"/>
              <w:rPr>
                <w:rFonts w:ascii="??_GB2312" w:hAnsi="??_GB2312"/>
                <w:sz w:val="28"/>
                <w:szCs w:val="32"/>
              </w:rPr>
            </w:pPr>
          </w:p>
        </w:tc>
        <w:tc>
          <w:tcPr>
            <w:tcW w:w="704" w:type="dxa"/>
          </w:tcPr>
          <w:p w:rsidR="00D47BFB" w:rsidRDefault="00D47BFB">
            <w:pPr>
              <w:spacing w:line="520" w:lineRule="exact"/>
              <w:jc w:val="center"/>
              <w:rPr>
                <w:rFonts w:ascii="??_GB2312" w:hAnsi="??_GB2312"/>
                <w:sz w:val="28"/>
                <w:szCs w:val="32"/>
              </w:rPr>
            </w:pPr>
          </w:p>
        </w:tc>
        <w:tc>
          <w:tcPr>
            <w:tcW w:w="731" w:type="dxa"/>
          </w:tcPr>
          <w:p w:rsidR="00D47BFB" w:rsidRDefault="00D47BFB">
            <w:pPr>
              <w:spacing w:line="520" w:lineRule="exact"/>
              <w:jc w:val="center"/>
              <w:rPr>
                <w:rFonts w:ascii="??_GB2312" w:hAnsi="??_GB2312"/>
                <w:sz w:val="28"/>
                <w:szCs w:val="32"/>
              </w:rPr>
            </w:pPr>
          </w:p>
        </w:tc>
        <w:tc>
          <w:tcPr>
            <w:tcW w:w="874" w:type="dxa"/>
          </w:tcPr>
          <w:p w:rsidR="00D47BFB" w:rsidRDefault="00D47BFB">
            <w:pPr>
              <w:spacing w:line="520" w:lineRule="exact"/>
              <w:jc w:val="center"/>
              <w:rPr>
                <w:rFonts w:ascii="??_GB2312" w:hAnsi="??_GB2312"/>
                <w:sz w:val="28"/>
                <w:szCs w:val="32"/>
              </w:rPr>
            </w:pPr>
          </w:p>
        </w:tc>
        <w:tc>
          <w:tcPr>
            <w:tcW w:w="600" w:type="dxa"/>
          </w:tcPr>
          <w:p w:rsidR="00D47BFB" w:rsidRDefault="00D47BFB">
            <w:pPr>
              <w:spacing w:line="520" w:lineRule="exact"/>
              <w:jc w:val="center"/>
              <w:rPr>
                <w:rFonts w:ascii="??_GB2312" w:hAnsi="??_GB2312"/>
                <w:sz w:val="28"/>
                <w:szCs w:val="32"/>
              </w:rPr>
            </w:pPr>
          </w:p>
        </w:tc>
        <w:tc>
          <w:tcPr>
            <w:tcW w:w="585" w:type="dxa"/>
          </w:tcPr>
          <w:p w:rsidR="00D47BFB" w:rsidRDefault="00D47BFB">
            <w:pPr>
              <w:spacing w:line="520" w:lineRule="exact"/>
              <w:jc w:val="center"/>
              <w:rPr>
                <w:rFonts w:ascii="??_GB2312" w:hAnsi="??_GB2312"/>
                <w:sz w:val="28"/>
                <w:szCs w:val="32"/>
              </w:rPr>
            </w:pPr>
          </w:p>
        </w:tc>
        <w:tc>
          <w:tcPr>
            <w:tcW w:w="555" w:type="dxa"/>
          </w:tcPr>
          <w:p w:rsidR="00D47BFB" w:rsidRDefault="00D47BFB">
            <w:pPr>
              <w:spacing w:line="520" w:lineRule="exact"/>
              <w:jc w:val="center"/>
              <w:rPr>
                <w:rFonts w:ascii="??_GB2312" w:hAnsi="??_GB2312"/>
                <w:sz w:val="28"/>
                <w:szCs w:val="32"/>
              </w:rPr>
            </w:pPr>
          </w:p>
        </w:tc>
        <w:tc>
          <w:tcPr>
            <w:tcW w:w="590" w:type="dxa"/>
          </w:tcPr>
          <w:p w:rsidR="00D47BFB" w:rsidRDefault="00D47BFB">
            <w:pPr>
              <w:spacing w:line="520" w:lineRule="exact"/>
              <w:jc w:val="center"/>
              <w:rPr>
                <w:rFonts w:ascii="??_GB2312" w:hAnsi="??_GB2312"/>
                <w:sz w:val="28"/>
                <w:szCs w:val="32"/>
              </w:rPr>
            </w:pPr>
          </w:p>
        </w:tc>
        <w:tc>
          <w:tcPr>
            <w:tcW w:w="1045" w:type="dxa"/>
          </w:tcPr>
          <w:p w:rsidR="00D47BFB" w:rsidRDefault="00D47BFB">
            <w:pPr>
              <w:spacing w:line="520" w:lineRule="exact"/>
              <w:jc w:val="center"/>
              <w:rPr>
                <w:rFonts w:ascii="??_GB2312" w:hAnsi="??_GB2312"/>
                <w:sz w:val="28"/>
                <w:szCs w:val="32"/>
              </w:rPr>
            </w:pPr>
          </w:p>
        </w:tc>
        <w:tc>
          <w:tcPr>
            <w:tcW w:w="1045" w:type="dxa"/>
          </w:tcPr>
          <w:p w:rsidR="00D47BFB" w:rsidRDefault="00D47BFB">
            <w:pPr>
              <w:spacing w:line="520" w:lineRule="exact"/>
              <w:jc w:val="center"/>
              <w:rPr>
                <w:rFonts w:ascii="??_GB2312" w:hAnsi="??_GB2312"/>
                <w:sz w:val="28"/>
                <w:szCs w:val="32"/>
              </w:rPr>
            </w:pPr>
          </w:p>
        </w:tc>
        <w:tc>
          <w:tcPr>
            <w:tcW w:w="947" w:type="dxa"/>
          </w:tcPr>
          <w:p w:rsidR="00D47BFB" w:rsidRDefault="00D47BFB">
            <w:pPr>
              <w:spacing w:line="520" w:lineRule="exact"/>
              <w:jc w:val="center"/>
              <w:rPr>
                <w:rFonts w:ascii="??_GB2312" w:hAnsi="??_GB2312"/>
                <w:sz w:val="28"/>
                <w:szCs w:val="32"/>
              </w:rPr>
            </w:pPr>
          </w:p>
        </w:tc>
        <w:tc>
          <w:tcPr>
            <w:tcW w:w="726" w:type="dxa"/>
          </w:tcPr>
          <w:p w:rsidR="00D47BFB" w:rsidRDefault="00D47BFB">
            <w:pPr>
              <w:spacing w:line="520" w:lineRule="exact"/>
              <w:jc w:val="center"/>
              <w:rPr>
                <w:rFonts w:ascii="??_GB2312" w:hAnsi="??_GB2312"/>
                <w:sz w:val="28"/>
                <w:szCs w:val="32"/>
              </w:rPr>
            </w:pPr>
          </w:p>
        </w:tc>
      </w:tr>
    </w:tbl>
    <w:p w:rsidR="00D47BFB" w:rsidRDefault="00D47BFB">
      <w:pPr>
        <w:rPr>
          <w:rFonts w:ascii="宋体" w:hAnsi="宋体" w:cs="宋体"/>
          <w:sz w:val="28"/>
          <w:szCs w:val="28"/>
        </w:rPr>
      </w:pPr>
    </w:p>
    <w:p w:rsidR="00D47BFB" w:rsidRDefault="005205A2">
      <w:pPr>
        <w:ind w:firstLineChars="200" w:firstLine="560"/>
        <w:jc w:val="left"/>
        <w:rPr>
          <w:rFonts w:ascii="宋体" w:hAnsi="宋体" w:cs="宋体"/>
          <w:sz w:val="28"/>
          <w:szCs w:val="28"/>
        </w:rPr>
      </w:pPr>
      <w:r>
        <w:rPr>
          <w:rFonts w:ascii="宋体" w:hAnsi="宋体" w:cs="宋体" w:hint="eastAsia"/>
          <w:sz w:val="28"/>
          <w:szCs w:val="28"/>
        </w:rPr>
        <w:t>各校在</w:t>
      </w:r>
      <w:r>
        <w:rPr>
          <w:rFonts w:ascii="宋体" w:hAnsi="宋体" w:cs="宋体" w:hint="eastAsia"/>
          <w:sz w:val="28"/>
          <w:szCs w:val="28"/>
        </w:rPr>
        <w:t>EXCEL</w:t>
      </w:r>
      <w:r>
        <w:rPr>
          <w:rFonts w:ascii="宋体" w:hAnsi="宋体" w:cs="宋体" w:hint="eastAsia"/>
          <w:sz w:val="28"/>
          <w:szCs w:val="28"/>
        </w:rPr>
        <w:t>软件下，对本校花名册进行编辑，于</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15</w:t>
      </w:r>
      <w:r>
        <w:rPr>
          <w:rFonts w:ascii="宋体" w:hAnsi="宋体" w:cs="宋体" w:hint="eastAsia"/>
          <w:sz w:val="28"/>
          <w:szCs w:val="28"/>
        </w:rPr>
        <w:t>日将</w:t>
      </w:r>
      <w:r>
        <w:rPr>
          <w:rFonts w:ascii="宋体" w:hAnsi="宋体" w:cs="宋体" w:hint="eastAsia"/>
          <w:sz w:val="28"/>
          <w:szCs w:val="28"/>
        </w:rPr>
        <w:lastRenderedPageBreak/>
        <w:t>花名册上报教研室高中组邮箱（</w:t>
      </w:r>
      <w:r>
        <w:rPr>
          <w:rFonts w:ascii="宋体" w:hAnsi="宋体" w:cs="宋体" w:hint="eastAsia"/>
          <w:sz w:val="28"/>
          <w:szCs w:val="28"/>
        </w:rPr>
        <w:t>pcjysgzz@163.com</w:t>
      </w:r>
      <w:r>
        <w:rPr>
          <w:rFonts w:ascii="宋体" w:hAnsi="宋体" w:cs="宋体" w:hint="eastAsia"/>
          <w:sz w:val="28"/>
          <w:szCs w:val="28"/>
        </w:rPr>
        <w:t>）。</w:t>
      </w:r>
    </w:p>
    <w:p w:rsidR="00D47BFB" w:rsidRDefault="00D47BFB">
      <w:pPr>
        <w:rPr>
          <w:rFonts w:ascii="宋体" w:hAnsi="宋体" w:cs="宋体"/>
          <w:sz w:val="28"/>
          <w:szCs w:val="28"/>
        </w:rPr>
      </w:pPr>
    </w:p>
    <w:p w:rsidR="00D47BFB" w:rsidRDefault="00D47BFB">
      <w:pPr>
        <w:rPr>
          <w:rFonts w:ascii="宋体" w:hAnsi="宋体" w:cs="宋体"/>
          <w:sz w:val="28"/>
          <w:szCs w:val="28"/>
        </w:rPr>
      </w:pPr>
    </w:p>
    <w:p w:rsidR="00D47BFB" w:rsidRDefault="00D47BFB"/>
    <w:sectPr w:rsidR="00D47B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A2" w:rsidRDefault="005205A2">
      <w:r>
        <w:separator/>
      </w:r>
    </w:p>
  </w:endnote>
  <w:endnote w:type="continuationSeparator" w:id="0">
    <w:p w:rsidR="005205A2" w:rsidRDefault="0052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A2" w:rsidRDefault="005205A2">
      <w:r>
        <w:separator/>
      </w:r>
    </w:p>
  </w:footnote>
  <w:footnote w:type="continuationSeparator" w:id="0">
    <w:p w:rsidR="005205A2" w:rsidRDefault="0052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FB" w:rsidRDefault="00D47BFB">
    <w:pPr>
      <w:pStyle w:val="a3"/>
    </w:pPr>
  </w:p>
  <w:p w:rsidR="00D47BFB" w:rsidRDefault="00D47BFB">
    <w:pPr>
      <w:pStyle w:val="a3"/>
    </w:pPr>
  </w:p>
  <w:p w:rsidR="00D47BFB" w:rsidRDefault="00D47BFB">
    <w:pPr>
      <w:pStyle w:val="a3"/>
    </w:pPr>
  </w:p>
  <w:p w:rsidR="00D47BFB" w:rsidRDefault="00D47B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Dc4MWY1MWI5NWY5MjM4NTMxNzhjZGIzYjEyZjgifQ=="/>
  </w:docVars>
  <w:rsids>
    <w:rsidRoot w:val="5DCB2E53"/>
    <w:rsid w:val="005205A2"/>
    <w:rsid w:val="00AA522D"/>
    <w:rsid w:val="00D47BFB"/>
    <w:rsid w:val="01311D17"/>
    <w:rsid w:val="026659F0"/>
    <w:rsid w:val="0A60541B"/>
    <w:rsid w:val="13BE3F64"/>
    <w:rsid w:val="187C78C4"/>
    <w:rsid w:val="18A1732B"/>
    <w:rsid w:val="1CF17112"/>
    <w:rsid w:val="1DCD2970"/>
    <w:rsid w:val="1F901EA7"/>
    <w:rsid w:val="1FCF29CF"/>
    <w:rsid w:val="268121BE"/>
    <w:rsid w:val="283830DC"/>
    <w:rsid w:val="28773C04"/>
    <w:rsid w:val="2E4B3B69"/>
    <w:rsid w:val="300E30A0"/>
    <w:rsid w:val="308B46F0"/>
    <w:rsid w:val="309D4424"/>
    <w:rsid w:val="32F10A57"/>
    <w:rsid w:val="3546508A"/>
    <w:rsid w:val="35643762"/>
    <w:rsid w:val="35DE52C2"/>
    <w:rsid w:val="392456E2"/>
    <w:rsid w:val="3CA01523"/>
    <w:rsid w:val="3D8E75CE"/>
    <w:rsid w:val="3FE060DB"/>
    <w:rsid w:val="40582115"/>
    <w:rsid w:val="434150E2"/>
    <w:rsid w:val="437C611B"/>
    <w:rsid w:val="441E71D2"/>
    <w:rsid w:val="444E242C"/>
    <w:rsid w:val="45AA6F6F"/>
    <w:rsid w:val="46146ADE"/>
    <w:rsid w:val="46D1677D"/>
    <w:rsid w:val="471072A6"/>
    <w:rsid w:val="478C2857"/>
    <w:rsid w:val="48433CBA"/>
    <w:rsid w:val="489A151D"/>
    <w:rsid w:val="4AAE12AF"/>
    <w:rsid w:val="4F9A0054"/>
    <w:rsid w:val="552059FF"/>
    <w:rsid w:val="55BB0D24"/>
    <w:rsid w:val="56AE2637"/>
    <w:rsid w:val="5AF32D0E"/>
    <w:rsid w:val="5DCB2E53"/>
    <w:rsid w:val="5E624433"/>
    <w:rsid w:val="5F69359F"/>
    <w:rsid w:val="60830691"/>
    <w:rsid w:val="62B72874"/>
    <w:rsid w:val="63BF5E84"/>
    <w:rsid w:val="64C574CA"/>
    <w:rsid w:val="65314B5F"/>
    <w:rsid w:val="663761A5"/>
    <w:rsid w:val="690A7BA1"/>
    <w:rsid w:val="6B881251"/>
    <w:rsid w:val="6BAF4A30"/>
    <w:rsid w:val="6CEE3336"/>
    <w:rsid w:val="6D390A55"/>
    <w:rsid w:val="6F411E43"/>
    <w:rsid w:val="6F631DB9"/>
    <w:rsid w:val="6FD26F3F"/>
    <w:rsid w:val="70425E72"/>
    <w:rsid w:val="70765B1C"/>
    <w:rsid w:val="75C17839"/>
    <w:rsid w:val="798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Windows 用户</cp:lastModifiedBy>
  <cp:revision>3</cp:revision>
  <cp:lastPrinted>2022-12-12T00:30:00Z</cp:lastPrinted>
  <dcterms:created xsi:type="dcterms:W3CDTF">2022-11-21T02:11:00Z</dcterms:created>
  <dcterms:modified xsi:type="dcterms:W3CDTF">2022-12-12T02:18:00Z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1E79C23C4D1B4CF2B5672F94F2813812</vt:lpwstr>
  </property>
</Properties>
</file>